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40" w:rsidRPr="001D638A" w:rsidRDefault="002031FF" w:rsidP="00231440">
      <w:pPr>
        <w:suppressAutoHyphens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1D638A">
        <w:rPr>
          <w:b/>
          <w:bCs/>
          <w:sz w:val="28"/>
          <w:szCs w:val="28"/>
        </w:rPr>
        <w:t>10</w:t>
      </w:r>
      <w:r w:rsidR="00BB54C3" w:rsidRPr="001D638A">
        <w:rPr>
          <w:b/>
          <w:bCs/>
          <w:sz w:val="28"/>
          <w:szCs w:val="28"/>
        </w:rPr>
        <w:t>. Муниципальная программа «</w:t>
      </w:r>
      <w:r w:rsidR="00231440" w:rsidRPr="001D638A">
        <w:rPr>
          <w:b/>
          <w:sz w:val="28"/>
          <w:szCs w:val="28"/>
        </w:rPr>
        <w:t>Безопасность жизнедеятельности</w:t>
      </w:r>
    </w:p>
    <w:p w:rsidR="00BB54C3" w:rsidRPr="001D638A" w:rsidRDefault="00231440" w:rsidP="00231440">
      <w:pPr>
        <w:suppressAutoHyphens/>
        <w:ind w:firstLine="709"/>
        <w:jc w:val="center"/>
        <w:rPr>
          <w:b/>
          <w:bCs/>
          <w:sz w:val="28"/>
          <w:szCs w:val="28"/>
        </w:rPr>
      </w:pPr>
      <w:proofErr w:type="gramStart"/>
      <w:r w:rsidRPr="001D638A">
        <w:rPr>
          <w:b/>
          <w:sz w:val="28"/>
          <w:szCs w:val="28"/>
        </w:rPr>
        <w:t>в</w:t>
      </w:r>
      <w:proofErr w:type="gramEnd"/>
      <w:r w:rsidRPr="001D638A">
        <w:rPr>
          <w:b/>
          <w:sz w:val="28"/>
          <w:szCs w:val="28"/>
        </w:rPr>
        <w:t xml:space="preserve"> </w:t>
      </w:r>
      <w:proofErr w:type="gramStart"/>
      <w:r w:rsidRPr="001D638A">
        <w:rPr>
          <w:b/>
          <w:sz w:val="28"/>
          <w:szCs w:val="28"/>
        </w:rPr>
        <w:t>Нижневартовском</w:t>
      </w:r>
      <w:proofErr w:type="gramEnd"/>
      <w:r w:rsidRPr="001D638A">
        <w:rPr>
          <w:b/>
          <w:sz w:val="28"/>
          <w:szCs w:val="28"/>
        </w:rPr>
        <w:t xml:space="preserve"> районе</w:t>
      </w:r>
      <w:r w:rsidR="00BB54C3" w:rsidRPr="001D638A">
        <w:rPr>
          <w:b/>
          <w:bCs/>
          <w:sz w:val="28"/>
          <w:szCs w:val="28"/>
        </w:rPr>
        <w:t>»</w:t>
      </w:r>
    </w:p>
    <w:p w:rsidR="00395A56" w:rsidRPr="001D638A" w:rsidRDefault="00395A56" w:rsidP="008C7DEA">
      <w:pPr>
        <w:suppressAutoHyphens/>
        <w:ind w:firstLine="709"/>
        <w:jc w:val="both"/>
        <w:rPr>
          <w:sz w:val="28"/>
          <w:szCs w:val="28"/>
        </w:rPr>
      </w:pPr>
    </w:p>
    <w:p w:rsidR="00096E5F" w:rsidRPr="001D638A" w:rsidRDefault="00096E5F" w:rsidP="008C7DEA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1D638A">
        <w:rPr>
          <w:sz w:val="28"/>
          <w:szCs w:val="28"/>
        </w:rPr>
        <w:t>Расходы по муниципальной программе «</w:t>
      </w:r>
      <w:r w:rsidR="00231440" w:rsidRPr="001D638A">
        <w:rPr>
          <w:sz w:val="28"/>
          <w:szCs w:val="28"/>
        </w:rPr>
        <w:t xml:space="preserve">Безопасность жизнедеятельности </w:t>
      </w:r>
      <w:proofErr w:type="gramStart"/>
      <w:r w:rsidR="00231440" w:rsidRPr="001D638A">
        <w:rPr>
          <w:sz w:val="28"/>
          <w:szCs w:val="28"/>
        </w:rPr>
        <w:t>в</w:t>
      </w:r>
      <w:proofErr w:type="gramEnd"/>
      <w:r w:rsidR="00231440" w:rsidRPr="001D638A">
        <w:rPr>
          <w:sz w:val="28"/>
          <w:szCs w:val="28"/>
        </w:rPr>
        <w:t xml:space="preserve"> </w:t>
      </w:r>
      <w:proofErr w:type="gramStart"/>
      <w:r w:rsidR="00231440" w:rsidRPr="001D638A">
        <w:rPr>
          <w:sz w:val="28"/>
          <w:szCs w:val="28"/>
        </w:rPr>
        <w:t>Нижневартовском</w:t>
      </w:r>
      <w:proofErr w:type="gramEnd"/>
      <w:r w:rsidR="00231440" w:rsidRPr="001D638A">
        <w:rPr>
          <w:sz w:val="28"/>
          <w:szCs w:val="28"/>
        </w:rPr>
        <w:t xml:space="preserve"> районе</w:t>
      </w:r>
      <w:r w:rsidRPr="001D638A">
        <w:rPr>
          <w:sz w:val="28"/>
          <w:szCs w:val="28"/>
        </w:rPr>
        <w:t xml:space="preserve">» утверждены на </w:t>
      </w:r>
      <w:r w:rsidR="00AC6775" w:rsidRPr="001D638A">
        <w:rPr>
          <w:sz w:val="28"/>
          <w:szCs w:val="28"/>
        </w:rPr>
        <w:t>01.01.201</w:t>
      </w:r>
      <w:r w:rsidR="00231440" w:rsidRPr="001D638A">
        <w:rPr>
          <w:sz w:val="28"/>
          <w:szCs w:val="28"/>
        </w:rPr>
        <w:t>9</w:t>
      </w:r>
      <w:r w:rsidRPr="001D638A">
        <w:rPr>
          <w:sz w:val="28"/>
          <w:szCs w:val="28"/>
        </w:rPr>
        <w:t xml:space="preserve"> года в сумме </w:t>
      </w:r>
      <w:r w:rsidR="00231440" w:rsidRPr="001D638A">
        <w:rPr>
          <w:sz w:val="28"/>
          <w:szCs w:val="28"/>
        </w:rPr>
        <w:t>41 268,0</w:t>
      </w:r>
      <w:r w:rsidRPr="001D638A">
        <w:rPr>
          <w:sz w:val="28"/>
          <w:szCs w:val="28"/>
        </w:rPr>
        <w:t xml:space="preserve"> тыс. рублей. </w:t>
      </w:r>
    </w:p>
    <w:p w:rsidR="00096E5F" w:rsidRPr="001D638A" w:rsidRDefault="0027518E" w:rsidP="008C7DEA">
      <w:pPr>
        <w:suppressAutoHyphens/>
        <w:ind w:firstLine="709"/>
        <w:jc w:val="both"/>
        <w:rPr>
          <w:sz w:val="28"/>
          <w:szCs w:val="28"/>
        </w:rPr>
      </w:pPr>
      <w:r w:rsidRPr="001D638A">
        <w:rPr>
          <w:sz w:val="28"/>
          <w:szCs w:val="28"/>
        </w:rPr>
        <w:t xml:space="preserve">В </w:t>
      </w:r>
      <w:r w:rsidR="00806215" w:rsidRPr="001D638A">
        <w:rPr>
          <w:sz w:val="28"/>
          <w:szCs w:val="28"/>
        </w:rPr>
        <w:t>перв</w:t>
      </w:r>
      <w:r w:rsidR="00753628" w:rsidRPr="001D638A">
        <w:rPr>
          <w:sz w:val="28"/>
          <w:szCs w:val="28"/>
        </w:rPr>
        <w:t>о</w:t>
      </w:r>
      <w:r w:rsidRPr="001D638A">
        <w:rPr>
          <w:sz w:val="28"/>
          <w:szCs w:val="28"/>
        </w:rPr>
        <w:t>м квартале</w:t>
      </w:r>
      <w:r w:rsidR="00096E5F" w:rsidRPr="001D638A">
        <w:rPr>
          <w:sz w:val="28"/>
          <w:szCs w:val="28"/>
        </w:rPr>
        <w:t xml:space="preserve"> в сводную бюджетную роспись по муниципальной программе внесены следующие изменения:</w:t>
      </w:r>
    </w:p>
    <w:p w:rsidR="00410371" w:rsidRPr="001D638A" w:rsidRDefault="00410371" w:rsidP="00410371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>(+) 1 996,6 тыс. рублей уточнение переходящих остатков 2018 года по МКУ «Управление капитального строительства по застройке Нижневартовского района»;</w:t>
      </w:r>
    </w:p>
    <w:p w:rsidR="00410371" w:rsidRPr="001D638A" w:rsidRDefault="00410371" w:rsidP="00410371">
      <w:pPr>
        <w:suppressAutoHyphens/>
        <w:ind w:firstLine="708"/>
        <w:jc w:val="both"/>
        <w:rPr>
          <w:szCs w:val="28"/>
        </w:rPr>
      </w:pPr>
      <w:r w:rsidRPr="001D638A">
        <w:rPr>
          <w:sz w:val="28"/>
          <w:szCs w:val="28"/>
        </w:rPr>
        <w:t xml:space="preserve">(+) 506,0 тыс. рублей за счет средств бюджета района дополнительное выделение на </w:t>
      </w:r>
      <w:r w:rsidRPr="001D638A">
        <w:rPr>
          <w:szCs w:val="28"/>
        </w:rPr>
        <w:t>мероприятие «</w:t>
      </w:r>
      <w:r w:rsidRPr="001D638A">
        <w:rPr>
          <w:sz w:val="28"/>
          <w:szCs w:val="28"/>
        </w:rPr>
        <w:t>Содержание отдельных каналов связи IP VPN и техническое обслуживание районной системы оповещения</w:t>
      </w:r>
      <w:r w:rsidRPr="001D638A">
        <w:rPr>
          <w:szCs w:val="28"/>
        </w:rPr>
        <w:t>»</w:t>
      </w:r>
      <w:r w:rsidRPr="001D638A">
        <w:rPr>
          <w:szCs w:val="28"/>
        </w:rPr>
        <w:t>;</w:t>
      </w:r>
    </w:p>
    <w:p w:rsidR="0051578F" w:rsidRPr="001D638A" w:rsidRDefault="0051578F" w:rsidP="00410371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 xml:space="preserve">(+) 230,0 тыс. рублей уточнение </w:t>
      </w:r>
      <w:r w:rsidRPr="001D638A">
        <w:rPr>
          <w:rFonts w:eastAsiaTheme="minorHAnsi"/>
          <w:sz w:val="28"/>
          <w:szCs w:val="28"/>
          <w:lang w:eastAsia="en-US"/>
        </w:rPr>
        <w:t>переходящих</w:t>
      </w:r>
      <w:r w:rsidRPr="001D638A">
        <w:rPr>
          <w:sz w:val="28"/>
          <w:szCs w:val="28"/>
        </w:rPr>
        <w:t xml:space="preserve"> остатков 2018 года по МКУ «Управление по делам гражданской обороны и чрезвычайным ситуациям»</w:t>
      </w:r>
      <w:r w:rsidRPr="001D638A">
        <w:rPr>
          <w:sz w:val="28"/>
          <w:szCs w:val="28"/>
        </w:rPr>
        <w:t>;</w:t>
      </w:r>
    </w:p>
    <w:p w:rsidR="004D0C9F" w:rsidRPr="001D638A" w:rsidRDefault="0051578F" w:rsidP="00410371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>(–) 240,0 тыс. рублей перераспределение на муниципальную программу «Развитие гражданского общества Нижневартовского района»</w:t>
      </w:r>
      <w:r w:rsidR="009A6739" w:rsidRPr="001D638A">
        <w:rPr>
          <w:sz w:val="28"/>
          <w:szCs w:val="28"/>
        </w:rPr>
        <w:t>.</w:t>
      </w:r>
    </w:p>
    <w:p w:rsidR="00096E5F" w:rsidRPr="001D638A" w:rsidRDefault="00096E5F" w:rsidP="008C7DEA">
      <w:pPr>
        <w:suppressAutoHyphens/>
        <w:ind w:firstLine="709"/>
        <w:jc w:val="both"/>
        <w:rPr>
          <w:sz w:val="28"/>
          <w:szCs w:val="28"/>
        </w:rPr>
      </w:pPr>
      <w:r w:rsidRPr="001D638A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615F99" w:rsidRPr="001D638A">
        <w:rPr>
          <w:sz w:val="28"/>
          <w:szCs w:val="28"/>
        </w:rPr>
        <w:t>0</w:t>
      </w:r>
      <w:r w:rsidR="00806215" w:rsidRPr="001D638A">
        <w:rPr>
          <w:sz w:val="28"/>
          <w:szCs w:val="28"/>
        </w:rPr>
        <w:t>4</w:t>
      </w:r>
      <w:r w:rsidRPr="001D638A">
        <w:rPr>
          <w:sz w:val="28"/>
          <w:szCs w:val="28"/>
        </w:rPr>
        <w:t>.201</w:t>
      </w:r>
      <w:r w:rsidR="00231440" w:rsidRPr="001D638A">
        <w:rPr>
          <w:sz w:val="28"/>
          <w:szCs w:val="28"/>
        </w:rPr>
        <w:t>9</w:t>
      </w:r>
      <w:r w:rsidRPr="001D638A">
        <w:rPr>
          <w:sz w:val="28"/>
          <w:szCs w:val="28"/>
        </w:rPr>
        <w:t xml:space="preserve"> года составила </w:t>
      </w:r>
      <w:r w:rsidR="00EE1169" w:rsidRPr="001D638A">
        <w:rPr>
          <w:sz w:val="28"/>
          <w:szCs w:val="28"/>
        </w:rPr>
        <w:t>43 760,6</w:t>
      </w:r>
      <w:r w:rsidRPr="001D638A">
        <w:rPr>
          <w:sz w:val="28"/>
          <w:szCs w:val="28"/>
        </w:rPr>
        <w:t xml:space="preserve"> тыс. рублей. </w:t>
      </w:r>
    </w:p>
    <w:p w:rsidR="00096E5F" w:rsidRPr="001D638A" w:rsidRDefault="00096E5F" w:rsidP="008C7DEA">
      <w:pPr>
        <w:suppressAutoHyphens/>
        <w:ind w:firstLine="709"/>
        <w:jc w:val="both"/>
        <w:rPr>
          <w:sz w:val="28"/>
          <w:szCs w:val="28"/>
        </w:rPr>
      </w:pPr>
      <w:r w:rsidRPr="001D638A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EE1169" w:rsidRPr="001D638A">
        <w:rPr>
          <w:sz w:val="28"/>
          <w:szCs w:val="28"/>
        </w:rPr>
        <w:t>7 104,9</w:t>
      </w:r>
      <w:r w:rsidRPr="001D638A">
        <w:rPr>
          <w:sz w:val="28"/>
          <w:szCs w:val="28"/>
        </w:rPr>
        <w:t xml:space="preserve"> тыс. рублей или </w:t>
      </w:r>
      <w:r w:rsidR="00EE1169" w:rsidRPr="001D638A">
        <w:rPr>
          <w:sz w:val="28"/>
          <w:szCs w:val="28"/>
        </w:rPr>
        <w:t>16,2</w:t>
      </w:r>
      <w:r w:rsidRPr="001D638A">
        <w:rPr>
          <w:sz w:val="28"/>
          <w:szCs w:val="28"/>
        </w:rPr>
        <w:t xml:space="preserve"> % к уточненному плану года.</w:t>
      </w:r>
    </w:p>
    <w:p w:rsidR="00BF6F47" w:rsidRPr="001D638A" w:rsidRDefault="00BF6F47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F156EC" w:rsidRPr="001D638A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D638A">
        <w:rPr>
          <w:b/>
          <w:szCs w:val="28"/>
        </w:rPr>
        <w:t xml:space="preserve">Исполнение по подпрограммам за </w:t>
      </w:r>
      <w:r w:rsidR="00231440" w:rsidRPr="001D638A">
        <w:rPr>
          <w:b/>
        </w:rPr>
        <w:t>1 квартал 2019</w:t>
      </w:r>
      <w:r w:rsidR="00806215" w:rsidRPr="001D638A">
        <w:rPr>
          <w:b/>
        </w:rPr>
        <w:t xml:space="preserve"> года</w:t>
      </w:r>
    </w:p>
    <w:p w:rsidR="00096E5F" w:rsidRPr="001D638A" w:rsidRDefault="00096E5F" w:rsidP="00BF6F47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1D638A" w:rsidRPr="001D638A" w:rsidTr="0075356B">
        <w:trPr>
          <w:trHeight w:val="6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1D638A" w:rsidRDefault="00096E5F" w:rsidP="0075356B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1D638A" w:rsidRDefault="00096E5F" w:rsidP="0075356B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</w:rPr>
              <w:t>План года</w:t>
            </w:r>
          </w:p>
          <w:p w:rsidR="00096E5F" w:rsidRPr="001D638A" w:rsidRDefault="00096E5F" w:rsidP="0075356B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1D638A" w:rsidRDefault="00096E5F" w:rsidP="0075356B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</w:rPr>
              <w:t>Исполнение</w:t>
            </w:r>
          </w:p>
          <w:p w:rsidR="00096E5F" w:rsidRPr="001D638A" w:rsidRDefault="00096E5F" w:rsidP="0075356B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1D638A" w:rsidRDefault="00096E5F" w:rsidP="0075356B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</w:rPr>
              <w:t>%</w:t>
            </w:r>
          </w:p>
          <w:p w:rsidR="00096E5F" w:rsidRPr="001D638A" w:rsidRDefault="00096E5F" w:rsidP="0075356B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</w:rPr>
              <w:t>исполнения</w:t>
            </w:r>
          </w:p>
        </w:tc>
      </w:tr>
      <w:tr w:rsidR="001D638A" w:rsidRPr="001D638A" w:rsidTr="00F72235">
        <w:trPr>
          <w:trHeight w:val="7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 xml:space="preserve">Подпрограмма </w:t>
            </w:r>
            <w:r w:rsidRPr="001D638A">
              <w:rPr>
                <w:b/>
                <w:sz w:val="24"/>
                <w:szCs w:val="24"/>
                <w:lang w:val="en-US"/>
              </w:rPr>
              <w:t>I</w:t>
            </w:r>
            <w:r w:rsidRPr="001D638A">
              <w:rPr>
                <w:b/>
                <w:sz w:val="24"/>
                <w:szCs w:val="24"/>
              </w:rPr>
              <w:t>. «Укрепление пожарной безопасности в районе»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3 867,6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1 054,0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27,3</w:t>
            </w:r>
          </w:p>
        </w:tc>
      </w:tr>
      <w:tr w:rsidR="001D638A" w:rsidRPr="001D638A" w:rsidTr="0075356B">
        <w:trPr>
          <w:trHeight w:val="417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602B1B" w:rsidP="0075356B">
            <w:pPr>
              <w:suppressAutoHyphens/>
              <w:rPr>
                <w:i/>
              </w:rPr>
            </w:pPr>
            <w:r w:rsidRPr="001D638A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602B1B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3 867,6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602B1B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1 054,0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602B1B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27,3</w:t>
            </w:r>
          </w:p>
        </w:tc>
      </w:tr>
      <w:tr w:rsidR="001D638A" w:rsidRPr="001D638A" w:rsidTr="0075356B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1D638A" w:rsidRDefault="00F72235" w:rsidP="0075356B">
            <w:pPr>
              <w:suppressAutoHyphens/>
              <w:rPr>
                <w:i/>
              </w:rPr>
            </w:pPr>
            <w:r w:rsidRPr="001D638A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1D638A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1D638A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1D638A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0,0</w:t>
            </w:r>
          </w:p>
        </w:tc>
      </w:tr>
      <w:tr w:rsidR="001D638A" w:rsidRPr="001D638A" w:rsidTr="00403684">
        <w:trPr>
          <w:trHeight w:val="156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4 446,0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251,8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5,7</w:t>
            </w:r>
          </w:p>
        </w:tc>
      </w:tr>
      <w:tr w:rsidR="001D638A" w:rsidRPr="001D638A" w:rsidTr="0075356B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602B1B" w:rsidP="0075356B">
            <w:pPr>
              <w:suppressAutoHyphens/>
              <w:rPr>
                <w:i/>
              </w:rPr>
            </w:pPr>
            <w:r w:rsidRPr="001D638A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602B1B" w:rsidP="00602B1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1</w:t>
            </w:r>
            <w:r w:rsidRPr="001D638A">
              <w:rPr>
                <w:i/>
                <w:sz w:val="24"/>
                <w:szCs w:val="24"/>
                <w:lang w:val="en-US"/>
              </w:rPr>
              <w:t> </w:t>
            </w:r>
            <w:r w:rsidRPr="001D638A">
              <w:rPr>
                <w:i/>
                <w:sz w:val="24"/>
                <w:szCs w:val="24"/>
              </w:rPr>
              <w:t>452,2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602B1B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251,8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D912F5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17,3</w:t>
            </w:r>
          </w:p>
        </w:tc>
      </w:tr>
      <w:tr w:rsidR="001D638A" w:rsidRPr="001D638A" w:rsidTr="0075356B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1D638A" w:rsidRDefault="00403684" w:rsidP="0075356B">
            <w:pPr>
              <w:suppressAutoHyphens/>
              <w:rPr>
                <w:i/>
              </w:rPr>
            </w:pPr>
            <w:r w:rsidRPr="001D638A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1D638A" w:rsidRDefault="0040368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2 993,8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1D638A" w:rsidRDefault="0040368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1D638A" w:rsidRDefault="0040368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0,0</w:t>
            </w:r>
          </w:p>
        </w:tc>
      </w:tr>
      <w:tr w:rsidR="001D638A" w:rsidRPr="001D638A" w:rsidTr="00E3069A">
        <w:trPr>
          <w:trHeight w:val="183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D70A4E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lastRenderedPageBreak/>
              <w:t xml:space="preserve">Подпрограмма </w:t>
            </w:r>
            <w:r w:rsidRPr="001D638A">
              <w:rPr>
                <w:b/>
                <w:sz w:val="24"/>
                <w:szCs w:val="24"/>
                <w:lang w:val="en-US"/>
              </w:rPr>
              <w:t>III</w:t>
            </w:r>
            <w:r w:rsidRPr="001D638A">
              <w:rPr>
                <w:b/>
                <w:sz w:val="24"/>
                <w:szCs w:val="24"/>
              </w:rPr>
              <w:t>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35 447,0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5 799,1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16,4</w:t>
            </w:r>
          </w:p>
        </w:tc>
      </w:tr>
      <w:tr w:rsidR="001D638A" w:rsidRPr="001D638A" w:rsidTr="0075356B">
        <w:trPr>
          <w:trHeight w:val="42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602B1B" w:rsidP="0075356B">
            <w:pPr>
              <w:suppressAutoHyphens/>
              <w:rPr>
                <w:i/>
              </w:rPr>
            </w:pPr>
            <w:r w:rsidRPr="001D638A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602B1B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35 447,0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602B1B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5 799,1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B" w:rsidRPr="001D638A" w:rsidRDefault="00602B1B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16,4</w:t>
            </w:r>
          </w:p>
        </w:tc>
      </w:tr>
      <w:tr w:rsidR="001D638A" w:rsidRPr="001D638A" w:rsidTr="0072763C">
        <w:trPr>
          <w:trHeight w:val="39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D638A" w:rsidRDefault="00F156EC" w:rsidP="0075356B">
            <w:pPr>
              <w:suppressAutoHyphens/>
              <w:rPr>
                <w:i/>
              </w:rPr>
            </w:pPr>
            <w:r w:rsidRPr="001D638A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D638A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D638A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D638A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0,0</w:t>
            </w:r>
          </w:p>
        </w:tc>
      </w:tr>
      <w:tr w:rsidR="001D638A" w:rsidRPr="001D638A" w:rsidTr="0075356B">
        <w:trPr>
          <w:trHeight w:val="556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0C6" w:rsidRPr="001D638A" w:rsidRDefault="009760C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43 760,6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7 104,9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0C6" w:rsidRPr="001D638A" w:rsidRDefault="009760C6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16,2</w:t>
            </w:r>
          </w:p>
        </w:tc>
      </w:tr>
      <w:tr w:rsidR="001D638A" w:rsidRPr="001D638A" w:rsidTr="0072763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B1B" w:rsidRPr="001D638A" w:rsidRDefault="00602B1B" w:rsidP="0075356B">
            <w:pPr>
              <w:suppressAutoHyphens/>
              <w:rPr>
                <w:i/>
              </w:rPr>
            </w:pPr>
            <w:r w:rsidRPr="001D638A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B1B" w:rsidRPr="001D638A" w:rsidRDefault="00602B1B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40 766,8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B1B" w:rsidRPr="001D638A" w:rsidRDefault="00602B1B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7 104,9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B1B" w:rsidRPr="001D638A" w:rsidRDefault="00D912F5" w:rsidP="005C594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17,4</w:t>
            </w:r>
          </w:p>
        </w:tc>
      </w:tr>
      <w:tr w:rsidR="001D638A" w:rsidRPr="001D638A" w:rsidTr="0072763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D638A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EC" w:rsidRPr="001D638A" w:rsidRDefault="00422629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2 993,8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EC" w:rsidRPr="001D638A" w:rsidRDefault="00422629" w:rsidP="00E14331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EC" w:rsidRPr="001D638A" w:rsidRDefault="00753628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D638A">
              <w:rPr>
                <w:i/>
                <w:sz w:val="24"/>
                <w:szCs w:val="24"/>
              </w:rPr>
              <w:t>0,0</w:t>
            </w:r>
          </w:p>
        </w:tc>
      </w:tr>
    </w:tbl>
    <w:p w:rsidR="00F156EC" w:rsidRPr="001D638A" w:rsidRDefault="00F156EC" w:rsidP="00B51DFB">
      <w:pPr>
        <w:suppressAutoHyphens/>
        <w:rPr>
          <w:rFonts w:eastAsiaTheme="minorEastAsia"/>
          <w:b/>
          <w:sz w:val="28"/>
          <w:szCs w:val="28"/>
        </w:rPr>
      </w:pPr>
    </w:p>
    <w:p w:rsidR="0072763C" w:rsidRPr="001D638A" w:rsidRDefault="0072763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 w:rsidRPr="001D638A">
        <w:rPr>
          <w:rFonts w:eastAsia="Calibri"/>
          <w:lang w:eastAsia="en-US"/>
        </w:rPr>
        <w:t xml:space="preserve">Исполнение по расходам за </w:t>
      </w:r>
      <w:r w:rsidR="00806215" w:rsidRPr="001D638A">
        <w:rPr>
          <w:rFonts w:eastAsia="Calibri"/>
          <w:lang w:eastAsia="en-US"/>
        </w:rPr>
        <w:t>1 квартал 201</w:t>
      </w:r>
      <w:r w:rsidR="00231440" w:rsidRPr="001D638A">
        <w:rPr>
          <w:rFonts w:eastAsia="Calibri"/>
          <w:lang w:eastAsia="en-US"/>
        </w:rPr>
        <w:t>9</w:t>
      </w:r>
      <w:r w:rsidR="00806215" w:rsidRPr="001D638A">
        <w:rPr>
          <w:rFonts w:eastAsia="Calibri"/>
          <w:lang w:eastAsia="en-US"/>
        </w:rPr>
        <w:t xml:space="preserve"> года</w:t>
      </w:r>
      <w:r w:rsidRPr="001D638A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:rsidR="00F156EC" w:rsidRPr="001D638A" w:rsidRDefault="00F156EC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:rsidR="00DA0184" w:rsidRPr="001D638A" w:rsidRDefault="00494772" w:rsidP="00DA0184">
      <w:pPr>
        <w:suppressAutoHyphens/>
        <w:ind w:left="-142" w:firstLine="682"/>
        <w:jc w:val="center"/>
        <w:rPr>
          <w:rFonts w:eastAsiaTheme="minorEastAsia"/>
          <w:b/>
          <w:sz w:val="28"/>
          <w:szCs w:val="28"/>
        </w:rPr>
      </w:pPr>
      <w:r w:rsidRPr="001D638A">
        <w:rPr>
          <w:noProof/>
        </w:rPr>
        <w:drawing>
          <wp:inline distT="0" distB="0" distL="0" distR="0" wp14:anchorId="5825FEFE" wp14:editId="44B42FE3">
            <wp:extent cx="5173980" cy="2887980"/>
            <wp:effectExtent l="0" t="0" r="26670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95A56" w:rsidRPr="001D638A" w:rsidRDefault="00395A56" w:rsidP="00B51DFB">
      <w:pPr>
        <w:suppressAutoHyphens/>
        <w:ind w:left="566" w:firstLine="142"/>
        <w:jc w:val="both"/>
        <w:rPr>
          <w:rFonts w:eastAsiaTheme="minorEastAsia"/>
          <w:b/>
          <w:sz w:val="28"/>
          <w:szCs w:val="28"/>
        </w:rPr>
      </w:pPr>
    </w:p>
    <w:p w:rsidR="00F156EC" w:rsidRPr="001D638A" w:rsidRDefault="0072763C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D638A">
        <w:rPr>
          <w:rFonts w:eastAsiaTheme="minorEastAsia"/>
          <w:b/>
          <w:sz w:val="28"/>
          <w:szCs w:val="28"/>
        </w:rPr>
        <w:t xml:space="preserve">По подпрограмме </w:t>
      </w:r>
      <w:r w:rsidRPr="001D638A">
        <w:rPr>
          <w:rFonts w:eastAsiaTheme="minorEastAsia"/>
          <w:b/>
          <w:sz w:val="28"/>
          <w:szCs w:val="28"/>
          <w:lang w:val="en-US"/>
        </w:rPr>
        <w:t>I</w:t>
      </w:r>
      <w:r w:rsidRPr="001D638A">
        <w:rPr>
          <w:rFonts w:eastAsiaTheme="minorEastAsia"/>
          <w:b/>
          <w:sz w:val="28"/>
          <w:szCs w:val="28"/>
        </w:rPr>
        <w:t>.</w:t>
      </w:r>
      <w:r w:rsidR="00F156EC" w:rsidRPr="001D638A">
        <w:rPr>
          <w:rFonts w:eastAsiaTheme="minorEastAsia"/>
          <w:b/>
          <w:sz w:val="28"/>
          <w:szCs w:val="28"/>
        </w:rPr>
        <w:t xml:space="preserve"> «Укрепление пожарной безопасности в районе»</w:t>
      </w:r>
    </w:p>
    <w:p w:rsidR="00885AF9" w:rsidRPr="001D638A" w:rsidRDefault="00885AF9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885AF9" w:rsidRPr="001D638A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1D638A">
        <w:rPr>
          <w:szCs w:val="28"/>
        </w:rPr>
        <w:tab/>
      </w:r>
      <w:r w:rsidR="00885AF9" w:rsidRPr="001D638A">
        <w:rPr>
          <w:szCs w:val="28"/>
        </w:rPr>
        <w:t xml:space="preserve">Расходы по подпрограмме </w:t>
      </w:r>
      <w:r w:rsidR="00885AF9" w:rsidRPr="001D638A">
        <w:rPr>
          <w:szCs w:val="28"/>
          <w:lang w:val="en-US"/>
        </w:rPr>
        <w:t>I</w:t>
      </w:r>
      <w:r w:rsidR="00885AF9" w:rsidRPr="001D638A">
        <w:rPr>
          <w:szCs w:val="28"/>
        </w:rPr>
        <w:t>. «</w:t>
      </w:r>
      <w:r w:rsidR="00885AF9" w:rsidRPr="001D638A">
        <w:rPr>
          <w:rFonts w:eastAsiaTheme="minorEastAsia"/>
          <w:szCs w:val="28"/>
        </w:rPr>
        <w:t>Укрепление пожарной безопасности в районе</w:t>
      </w:r>
      <w:r w:rsidR="00885AF9" w:rsidRPr="001D638A">
        <w:rPr>
          <w:szCs w:val="28"/>
        </w:rPr>
        <w:t>» в рамках муниципальной программы «</w:t>
      </w:r>
      <w:r w:rsidR="00231440" w:rsidRPr="001D638A">
        <w:rPr>
          <w:szCs w:val="28"/>
        </w:rPr>
        <w:t xml:space="preserve">Безопасность жизнедеятельности </w:t>
      </w:r>
      <w:proofErr w:type="gramStart"/>
      <w:r w:rsidR="00231440" w:rsidRPr="001D638A">
        <w:rPr>
          <w:szCs w:val="28"/>
        </w:rPr>
        <w:t>в</w:t>
      </w:r>
      <w:proofErr w:type="gramEnd"/>
      <w:r w:rsidR="00231440" w:rsidRPr="001D638A">
        <w:rPr>
          <w:szCs w:val="28"/>
        </w:rPr>
        <w:t xml:space="preserve"> </w:t>
      </w:r>
      <w:proofErr w:type="gramStart"/>
      <w:r w:rsidR="00231440" w:rsidRPr="001D638A">
        <w:rPr>
          <w:szCs w:val="28"/>
        </w:rPr>
        <w:t>Нижневартовском</w:t>
      </w:r>
      <w:proofErr w:type="gramEnd"/>
      <w:r w:rsidR="00231440" w:rsidRPr="001D638A">
        <w:rPr>
          <w:szCs w:val="28"/>
        </w:rPr>
        <w:t xml:space="preserve"> районе</w:t>
      </w:r>
      <w:r w:rsidR="00885AF9" w:rsidRPr="001D638A">
        <w:rPr>
          <w:szCs w:val="28"/>
        </w:rPr>
        <w:t xml:space="preserve">» </w:t>
      </w:r>
      <w:r w:rsidR="00E475BD" w:rsidRPr="001D638A">
        <w:rPr>
          <w:szCs w:val="28"/>
        </w:rPr>
        <w:t>утверждены на 01.01.201</w:t>
      </w:r>
      <w:r w:rsidR="00231440" w:rsidRPr="001D638A">
        <w:rPr>
          <w:szCs w:val="28"/>
        </w:rPr>
        <w:t>9</w:t>
      </w:r>
      <w:r w:rsidR="00885AF9" w:rsidRPr="001D638A">
        <w:rPr>
          <w:szCs w:val="28"/>
        </w:rPr>
        <w:t xml:space="preserve"> год</w:t>
      </w:r>
      <w:r w:rsidR="00615F99" w:rsidRPr="001D638A">
        <w:rPr>
          <w:szCs w:val="28"/>
        </w:rPr>
        <w:t>а</w:t>
      </w:r>
      <w:r w:rsidR="00885AF9" w:rsidRPr="001D638A">
        <w:rPr>
          <w:szCs w:val="28"/>
        </w:rPr>
        <w:t xml:space="preserve"> в сумме </w:t>
      </w:r>
      <w:r w:rsidR="00231440" w:rsidRPr="001D638A">
        <w:rPr>
          <w:szCs w:val="28"/>
        </w:rPr>
        <w:t>1 365,0</w:t>
      </w:r>
      <w:r w:rsidR="00885AF9" w:rsidRPr="001D638A">
        <w:rPr>
          <w:szCs w:val="28"/>
        </w:rPr>
        <w:t xml:space="preserve"> тыс. рублей. </w:t>
      </w:r>
    </w:p>
    <w:p w:rsidR="00044B96" w:rsidRPr="001D638A" w:rsidRDefault="00162211" w:rsidP="001507E2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>В первом квартале в подпрограмму были внесены следующие изменения:</w:t>
      </w:r>
    </w:p>
    <w:p w:rsidR="00415BF5" w:rsidRPr="001D638A" w:rsidRDefault="007C1981" w:rsidP="001507E2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 xml:space="preserve">(+) </w:t>
      </w:r>
      <w:r w:rsidR="00415BF5" w:rsidRPr="001D638A">
        <w:rPr>
          <w:sz w:val="28"/>
          <w:szCs w:val="28"/>
        </w:rPr>
        <w:t>1 996,6</w:t>
      </w:r>
      <w:r w:rsidRPr="001D638A">
        <w:rPr>
          <w:sz w:val="28"/>
          <w:szCs w:val="28"/>
        </w:rPr>
        <w:t xml:space="preserve"> тыс. рублей </w:t>
      </w:r>
      <w:r w:rsidR="00415BF5" w:rsidRPr="001D638A">
        <w:rPr>
          <w:sz w:val="28"/>
          <w:szCs w:val="28"/>
        </w:rPr>
        <w:t>уточнение</w:t>
      </w:r>
      <w:r w:rsidR="00415BF5" w:rsidRPr="001D638A">
        <w:rPr>
          <w:sz w:val="28"/>
          <w:szCs w:val="28"/>
        </w:rPr>
        <w:t xml:space="preserve"> </w:t>
      </w:r>
      <w:r w:rsidR="00415BF5" w:rsidRPr="001D638A">
        <w:rPr>
          <w:sz w:val="28"/>
          <w:szCs w:val="28"/>
        </w:rPr>
        <w:t>переходящих остатков 2018 года по МКУ «</w:t>
      </w:r>
      <w:r w:rsidR="00415BF5" w:rsidRPr="001D638A">
        <w:rPr>
          <w:sz w:val="28"/>
          <w:szCs w:val="28"/>
        </w:rPr>
        <w:t>Управление капитального строительства по застройке Нижневартовского района</w:t>
      </w:r>
      <w:r w:rsidR="00415BF5" w:rsidRPr="001D638A">
        <w:rPr>
          <w:sz w:val="28"/>
          <w:szCs w:val="28"/>
        </w:rPr>
        <w:t>»</w:t>
      </w:r>
      <w:r w:rsidR="00415BF5" w:rsidRPr="001D638A">
        <w:rPr>
          <w:sz w:val="28"/>
          <w:szCs w:val="28"/>
        </w:rPr>
        <w:t>;</w:t>
      </w:r>
    </w:p>
    <w:p w:rsidR="007C1981" w:rsidRPr="001D638A" w:rsidRDefault="00415BF5" w:rsidP="00DE26C8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1D638A">
        <w:rPr>
          <w:szCs w:val="28"/>
        </w:rPr>
        <w:lastRenderedPageBreak/>
        <w:t>(+) 506,0 тыс. рублей</w:t>
      </w:r>
      <w:r w:rsidR="00DE26C8" w:rsidRPr="001D638A">
        <w:rPr>
          <w:szCs w:val="28"/>
        </w:rPr>
        <w:t xml:space="preserve"> </w:t>
      </w:r>
      <w:r w:rsidR="00DE26C8" w:rsidRPr="001D638A">
        <w:rPr>
          <w:szCs w:val="28"/>
        </w:rPr>
        <w:t>за счет средств бюджета района дополнительное выделение на</w:t>
      </w:r>
      <w:r w:rsidRPr="001D638A">
        <w:rPr>
          <w:szCs w:val="28"/>
        </w:rPr>
        <w:t xml:space="preserve"> </w:t>
      </w:r>
      <w:r w:rsidR="00DE26C8" w:rsidRPr="001D638A">
        <w:rPr>
          <w:szCs w:val="28"/>
        </w:rPr>
        <w:t>мероприятие «Содержание отдельных каналов связи IP VPN и техническое обслуживание районной системы оповещения»</w:t>
      </w:r>
      <w:r w:rsidR="00DE26C8" w:rsidRPr="001D638A">
        <w:rPr>
          <w:szCs w:val="28"/>
        </w:rPr>
        <w:t>.</w:t>
      </w:r>
    </w:p>
    <w:p w:rsidR="00885AF9" w:rsidRPr="001D638A" w:rsidRDefault="00885AF9" w:rsidP="008C7DEA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>Уточненная бюджетная роспись расходов по подпрограмме на 01.</w:t>
      </w:r>
      <w:r w:rsidR="00615F99" w:rsidRPr="001D638A">
        <w:rPr>
          <w:sz w:val="28"/>
          <w:szCs w:val="28"/>
        </w:rPr>
        <w:t>0</w:t>
      </w:r>
      <w:r w:rsidR="002176B1" w:rsidRPr="001D638A">
        <w:rPr>
          <w:sz w:val="28"/>
          <w:szCs w:val="28"/>
        </w:rPr>
        <w:t>4</w:t>
      </w:r>
      <w:r w:rsidRPr="001D638A">
        <w:rPr>
          <w:sz w:val="28"/>
          <w:szCs w:val="28"/>
        </w:rPr>
        <w:t>.201</w:t>
      </w:r>
      <w:r w:rsidR="00231440" w:rsidRPr="001D638A">
        <w:rPr>
          <w:sz w:val="28"/>
          <w:szCs w:val="28"/>
        </w:rPr>
        <w:t>9</w:t>
      </w:r>
      <w:r w:rsidRPr="001D638A">
        <w:rPr>
          <w:sz w:val="28"/>
          <w:szCs w:val="28"/>
        </w:rPr>
        <w:t xml:space="preserve"> года составила </w:t>
      </w:r>
      <w:r w:rsidR="009760C6" w:rsidRPr="001D638A">
        <w:rPr>
          <w:sz w:val="28"/>
          <w:szCs w:val="28"/>
        </w:rPr>
        <w:t>3 867,6</w:t>
      </w:r>
      <w:r w:rsidRPr="001D638A">
        <w:rPr>
          <w:sz w:val="28"/>
          <w:szCs w:val="28"/>
        </w:rPr>
        <w:t xml:space="preserve"> тыс. рублей. </w:t>
      </w:r>
    </w:p>
    <w:p w:rsidR="00885AF9" w:rsidRPr="001D638A" w:rsidRDefault="00885AF9" w:rsidP="008C7DEA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>Кассовое исполнение расходов</w:t>
      </w:r>
      <w:r w:rsidR="00E14331" w:rsidRPr="001D638A">
        <w:rPr>
          <w:sz w:val="28"/>
          <w:szCs w:val="28"/>
        </w:rPr>
        <w:t xml:space="preserve"> за</w:t>
      </w:r>
      <w:r w:rsidRPr="001D638A">
        <w:rPr>
          <w:sz w:val="28"/>
          <w:szCs w:val="28"/>
        </w:rPr>
        <w:t xml:space="preserve"> </w:t>
      </w:r>
      <w:r w:rsidR="00B04317" w:rsidRPr="001D638A">
        <w:rPr>
          <w:sz w:val="28"/>
          <w:szCs w:val="28"/>
        </w:rPr>
        <w:t>1 квартал 201</w:t>
      </w:r>
      <w:r w:rsidR="00231440" w:rsidRPr="001D638A">
        <w:rPr>
          <w:sz w:val="28"/>
          <w:szCs w:val="28"/>
        </w:rPr>
        <w:t>9</w:t>
      </w:r>
      <w:r w:rsidR="00B04317" w:rsidRPr="001D638A">
        <w:rPr>
          <w:sz w:val="28"/>
          <w:szCs w:val="28"/>
        </w:rPr>
        <w:t xml:space="preserve"> года</w:t>
      </w:r>
      <w:r w:rsidRPr="001D638A">
        <w:rPr>
          <w:sz w:val="28"/>
          <w:szCs w:val="28"/>
        </w:rPr>
        <w:t xml:space="preserve"> составило </w:t>
      </w:r>
      <w:r w:rsidR="009760C6" w:rsidRPr="001D638A">
        <w:rPr>
          <w:sz w:val="28"/>
          <w:szCs w:val="28"/>
        </w:rPr>
        <w:t>1 054,0</w:t>
      </w:r>
      <w:r w:rsidRPr="001D638A">
        <w:rPr>
          <w:sz w:val="28"/>
          <w:szCs w:val="28"/>
        </w:rPr>
        <w:t xml:space="preserve"> тыс. рублей или </w:t>
      </w:r>
      <w:r w:rsidR="009760C6" w:rsidRPr="001D638A">
        <w:rPr>
          <w:sz w:val="28"/>
          <w:szCs w:val="28"/>
        </w:rPr>
        <w:t>27,3</w:t>
      </w:r>
      <w:r w:rsidRPr="001D638A">
        <w:rPr>
          <w:sz w:val="28"/>
          <w:szCs w:val="28"/>
        </w:rPr>
        <w:t xml:space="preserve"> % к уточненному плану года.</w:t>
      </w:r>
    </w:p>
    <w:p w:rsidR="00885AF9" w:rsidRPr="001D638A" w:rsidRDefault="00885AF9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</w:p>
    <w:p w:rsidR="00CA3336" w:rsidRPr="001D638A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D638A">
        <w:rPr>
          <w:rFonts w:eastAsiaTheme="minorEastAsia"/>
          <w:b/>
          <w:sz w:val="28"/>
          <w:szCs w:val="28"/>
        </w:rPr>
        <w:t>По п</w:t>
      </w:r>
      <w:r w:rsidR="00F156EC" w:rsidRPr="001D638A">
        <w:rPr>
          <w:rFonts w:eastAsiaTheme="minorEastAsia"/>
          <w:b/>
          <w:sz w:val="28"/>
          <w:szCs w:val="28"/>
        </w:rPr>
        <w:t>одпрограмм</w:t>
      </w:r>
      <w:r w:rsidRPr="001D638A">
        <w:rPr>
          <w:rFonts w:eastAsiaTheme="minorEastAsia"/>
          <w:b/>
          <w:sz w:val="28"/>
          <w:szCs w:val="28"/>
        </w:rPr>
        <w:t>е II.</w:t>
      </w:r>
      <w:r w:rsidR="00F156EC" w:rsidRPr="001D638A">
        <w:rPr>
          <w:rFonts w:eastAsiaTheme="minorEastAsia"/>
          <w:b/>
          <w:sz w:val="28"/>
          <w:szCs w:val="28"/>
        </w:rPr>
        <w:t xml:space="preserve"> «</w:t>
      </w:r>
      <w:r w:rsidRPr="001D638A">
        <w:rPr>
          <w:rFonts w:eastAsiaTheme="minorEastAsia"/>
          <w:b/>
          <w:sz w:val="28"/>
          <w:szCs w:val="28"/>
        </w:rPr>
        <w:t>Организация и обеспечение мероприятий</w:t>
      </w:r>
    </w:p>
    <w:p w:rsidR="00CA3336" w:rsidRPr="001D638A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D638A">
        <w:rPr>
          <w:rFonts w:eastAsiaTheme="minorEastAsia"/>
          <w:b/>
          <w:sz w:val="28"/>
          <w:szCs w:val="28"/>
        </w:rPr>
        <w:t>в сфере гражданской обороны, защиты населения и</w:t>
      </w:r>
    </w:p>
    <w:p w:rsidR="00CA3336" w:rsidRPr="001D638A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D638A">
        <w:rPr>
          <w:rFonts w:eastAsiaTheme="minorEastAsia"/>
          <w:b/>
          <w:sz w:val="28"/>
          <w:szCs w:val="28"/>
        </w:rPr>
        <w:t>территории района от чрезвычайных ситуаций</w:t>
      </w:r>
      <w:r w:rsidR="00CA3336" w:rsidRPr="001D638A">
        <w:rPr>
          <w:rFonts w:eastAsiaTheme="minorEastAsia"/>
          <w:b/>
          <w:sz w:val="28"/>
          <w:szCs w:val="28"/>
        </w:rPr>
        <w:t>»</w:t>
      </w:r>
    </w:p>
    <w:p w:rsidR="00CA3336" w:rsidRPr="001D638A" w:rsidRDefault="00CA3336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CA3336" w:rsidRPr="001D638A" w:rsidRDefault="00CA3336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1D638A">
        <w:rPr>
          <w:szCs w:val="28"/>
        </w:rPr>
        <w:t>Расходы по подпрограмме II. «Организация и обеспечение мероприятий в сфере гражданской обороны, защиты населения и территории района от чрезвычайных ситуаций» в рамках муниципальной программы «</w:t>
      </w:r>
      <w:r w:rsidR="00231440" w:rsidRPr="001D638A">
        <w:rPr>
          <w:szCs w:val="28"/>
        </w:rPr>
        <w:t xml:space="preserve">Безопасность жизнедеятельности </w:t>
      </w:r>
      <w:proofErr w:type="gramStart"/>
      <w:r w:rsidR="00231440" w:rsidRPr="001D638A">
        <w:rPr>
          <w:szCs w:val="28"/>
        </w:rPr>
        <w:t>в</w:t>
      </w:r>
      <w:proofErr w:type="gramEnd"/>
      <w:r w:rsidR="00231440" w:rsidRPr="001D638A">
        <w:rPr>
          <w:szCs w:val="28"/>
        </w:rPr>
        <w:t xml:space="preserve"> </w:t>
      </w:r>
      <w:proofErr w:type="gramStart"/>
      <w:r w:rsidR="00231440" w:rsidRPr="001D638A">
        <w:rPr>
          <w:szCs w:val="28"/>
        </w:rPr>
        <w:t>Нижневартовском</w:t>
      </w:r>
      <w:proofErr w:type="gramEnd"/>
      <w:r w:rsidR="00231440" w:rsidRPr="001D638A">
        <w:rPr>
          <w:szCs w:val="28"/>
        </w:rPr>
        <w:t xml:space="preserve"> районе</w:t>
      </w:r>
      <w:r w:rsidRPr="001D638A">
        <w:rPr>
          <w:szCs w:val="28"/>
        </w:rPr>
        <w:t xml:space="preserve">» </w:t>
      </w:r>
      <w:r w:rsidR="00780492" w:rsidRPr="001D638A">
        <w:rPr>
          <w:szCs w:val="28"/>
        </w:rPr>
        <w:t>утверждены на 01.01.201</w:t>
      </w:r>
      <w:r w:rsidR="00231440" w:rsidRPr="001D638A">
        <w:rPr>
          <w:szCs w:val="28"/>
        </w:rPr>
        <w:t>9</w:t>
      </w:r>
      <w:r w:rsidRPr="001D638A">
        <w:rPr>
          <w:szCs w:val="28"/>
        </w:rPr>
        <w:t xml:space="preserve"> год</w:t>
      </w:r>
      <w:r w:rsidR="00615F99" w:rsidRPr="001D638A">
        <w:rPr>
          <w:szCs w:val="28"/>
        </w:rPr>
        <w:t>а</w:t>
      </w:r>
      <w:r w:rsidRPr="001D638A">
        <w:rPr>
          <w:szCs w:val="28"/>
        </w:rPr>
        <w:t xml:space="preserve"> в сумме 4</w:t>
      </w:r>
      <w:r w:rsidR="00DB478D" w:rsidRPr="001D638A">
        <w:rPr>
          <w:szCs w:val="28"/>
        </w:rPr>
        <w:t> 2</w:t>
      </w:r>
      <w:r w:rsidR="00E16336" w:rsidRPr="001D638A">
        <w:rPr>
          <w:szCs w:val="28"/>
        </w:rPr>
        <w:t>1</w:t>
      </w:r>
      <w:r w:rsidR="00DB478D" w:rsidRPr="001D638A">
        <w:rPr>
          <w:szCs w:val="28"/>
        </w:rPr>
        <w:t>6,0</w:t>
      </w:r>
      <w:r w:rsidRPr="001D638A">
        <w:rPr>
          <w:szCs w:val="28"/>
        </w:rPr>
        <w:t xml:space="preserve"> тыс. рублей. </w:t>
      </w:r>
    </w:p>
    <w:p w:rsidR="001507E2" w:rsidRPr="001D638A" w:rsidRDefault="00162211" w:rsidP="001507E2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>В первом квартале в подпрограмму были внесены следующие изменения:</w:t>
      </w:r>
    </w:p>
    <w:p w:rsidR="00162211" w:rsidRPr="001D638A" w:rsidRDefault="007C1981" w:rsidP="001507E2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 xml:space="preserve">(+) </w:t>
      </w:r>
      <w:r w:rsidR="00415BF5" w:rsidRPr="001D638A">
        <w:rPr>
          <w:sz w:val="28"/>
          <w:szCs w:val="28"/>
        </w:rPr>
        <w:t>230,0</w:t>
      </w:r>
      <w:r w:rsidRPr="001D638A">
        <w:rPr>
          <w:sz w:val="28"/>
          <w:szCs w:val="28"/>
        </w:rPr>
        <w:t xml:space="preserve"> тыс. рублей </w:t>
      </w:r>
      <w:r w:rsidR="00415BF5" w:rsidRPr="001D638A">
        <w:rPr>
          <w:sz w:val="28"/>
          <w:szCs w:val="28"/>
        </w:rPr>
        <w:t>уточнение</w:t>
      </w:r>
      <w:r w:rsidR="00415BF5" w:rsidRPr="001D638A">
        <w:rPr>
          <w:sz w:val="28"/>
          <w:szCs w:val="28"/>
        </w:rPr>
        <w:t xml:space="preserve"> </w:t>
      </w:r>
      <w:r w:rsidR="00415BF5" w:rsidRPr="001D638A">
        <w:rPr>
          <w:rFonts w:eastAsiaTheme="minorHAnsi"/>
          <w:sz w:val="28"/>
          <w:szCs w:val="28"/>
          <w:lang w:eastAsia="en-US"/>
        </w:rPr>
        <w:t>переходящих</w:t>
      </w:r>
      <w:r w:rsidR="00415BF5" w:rsidRPr="001D638A">
        <w:rPr>
          <w:sz w:val="28"/>
          <w:szCs w:val="28"/>
        </w:rPr>
        <w:t xml:space="preserve"> остатков 2018 года по </w:t>
      </w:r>
      <w:r w:rsidRPr="001D638A">
        <w:rPr>
          <w:sz w:val="28"/>
          <w:szCs w:val="28"/>
        </w:rPr>
        <w:t>МКУ «Управление по делам гражданской обороны и чрезвычайным ситуациям».</w:t>
      </w:r>
    </w:p>
    <w:p w:rsidR="00CA3336" w:rsidRPr="001D638A" w:rsidRDefault="00CA3336" w:rsidP="008C7DEA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>Уточненная бюджетная роспись расходов по подпрограмме на 01.</w:t>
      </w:r>
      <w:r w:rsidR="00615F99" w:rsidRPr="001D638A">
        <w:rPr>
          <w:sz w:val="28"/>
          <w:szCs w:val="28"/>
        </w:rPr>
        <w:t>0</w:t>
      </w:r>
      <w:r w:rsidR="00B04317" w:rsidRPr="001D638A">
        <w:rPr>
          <w:sz w:val="28"/>
          <w:szCs w:val="28"/>
        </w:rPr>
        <w:t>4</w:t>
      </w:r>
      <w:r w:rsidRPr="001D638A">
        <w:rPr>
          <w:sz w:val="28"/>
          <w:szCs w:val="28"/>
        </w:rPr>
        <w:t>.201</w:t>
      </w:r>
      <w:r w:rsidR="00E16336" w:rsidRPr="001D638A">
        <w:rPr>
          <w:sz w:val="28"/>
          <w:szCs w:val="28"/>
        </w:rPr>
        <w:t>9</w:t>
      </w:r>
      <w:r w:rsidRPr="001D638A">
        <w:rPr>
          <w:sz w:val="28"/>
          <w:szCs w:val="28"/>
        </w:rPr>
        <w:t xml:space="preserve"> года составила </w:t>
      </w:r>
      <w:r w:rsidR="009760C6" w:rsidRPr="001D638A">
        <w:rPr>
          <w:sz w:val="28"/>
          <w:szCs w:val="28"/>
        </w:rPr>
        <w:t>4 446,0</w:t>
      </w:r>
      <w:r w:rsidRPr="001D638A">
        <w:rPr>
          <w:sz w:val="28"/>
          <w:szCs w:val="28"/>
        </w:rPr>
        <w:t xml:space="preserve"> тыс. рублей.</w:t>
      </w:r>
    </w:p>
    <w:p w:rsidR="00CA3336" w:rsidRPr="001D638A" w:rsidRDefault="00CA3336" w:rsidP="008C7DEA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 xml:space="preserve">Кассовое исполнение расходов за </w:t>
      </w:r>
      <w:r w:rsidR="00B04317" w:rsidRPr="001D638A">
        <w:rPr>
          <w:sz w:val="28"/>
          <w:szCs w:val="28"/>
        </w:rPr>
        <w:t>1 квартал 201</w:t>
      </w:r>
      <w:r w:rsidR="00E16336" w:rsidRPr="001D638A">
        <w:rPr>
          <w:sz w:val="28"/>
          <w:szCs w:val="28"/>
        </w:rPr>
        <w:t>9</w:t>
      </w:r>
      <w:r w:rsidR="00B04317" w:rsidRPr="001D638A">
        <w:rPr>
          <w:sz w:val="28"/>
          <w:szCs w:val="28"/>
        </w:rPr>
        <w:t xml:space="preserve"> года</w:t>
      </w:r>
      <w:r w:rsidRPr="001D638A">
        <w:rPr>
          <w:sz w:val="28"/>
          <w:szCs w:val="28"/>
        </w:rPr>
        <w:t xml:space="preserve"> составило </w:t>
      </w:r>
      <w:r w:rsidR="009760C6" w:rsidRPr="001D638A">
        <w:rPr>
          <w:sz w:val="28"/>
          <w:szCs w:val="28"/>
        </w:rPr>
        <w:t>251,8</w:t>
      </w:r>
      <w:r w:rsidRPr="001D638A">
        <w:rPr>
          <w:sz w:val="28"/>
          <w:szCs w:val="28"/>
        </w:rPr>
        <w:t xml:space="preserve"> тыс. рублей или </w:t>
      </w:r>
      <w:r w:rsidR="009760C6" w:rsidRPr="001D638A">
        <w:rPr>
          <w:sz w:val="28"/>
          <w:szCs w:val="28"/>
        </w:rPr>
        <w:t>5,7</w:t>
      </w:r>
      <w:r w:rsidRPr="001D638A">
        <w:rPr>
          <w:sz w:val="28"/>
          <w:szCs w:val="28"/>
        </w:rPr>
        <w:t xml:space="preserve"> % к уточненному плану года.</w:t>
      </w:r>
    </w:p>
    <w:p w:rsidR="00F156EC" w:rsidRPr="001D638A" w:rsidRDefault="00F156EC" w:rsidP="008C7DEA">
      <w:pPr>
        <w:suppressAutoHyphens/>
        <w:ind w:firstLine="708"/>
        <w:jc w:val="both"/>
        <w:rPr>
          <w:sz w:val="28"/>
          <w:szCs w:val="28"/>
        </w:rPr>
      </w:pPr>
    </w:p>
    <w:p w:rsidR="00D70A4E" w:rsidRPr="001D638A" w:rsidRDefault="008C7DEA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D638A">
        <w:rPr>
          <w:rFonts w:eastAsiaTheme="minorEastAsia"/>
          <w:b/>
          <w:sz w:val="28"/>
          <w:szCs w:val="28"/>
        </w:rPr>
        <w:t>По п</w:t>
      </w:r>
      <w:r w:rsidR="00F156EC" w:rsidRPr="001D638A">
        <w:rPr>
          <w:rFonts w:eastAsiaTheme="minorEastAsia"/>
          <w:b/>
          <w:sz w:val="28"/>
          <w:szCs w:val="28"/>
        </w:rPr>
        <w:t>одпрограмм</w:t>
      </w:r>
      <w:r w:rsidRPr="001D638A">
        <w:rPr>
          <w:rFonts w:eastAsiaTheme="minorEastAsia"/>
          <w:b/>
          <w:sz w:val="28"/>
          <w:szCs w:val="28"/>
        </w:rPr>
        <w:t xml:space="preserve">е III. </w:t>
      </w:r>
      <w:r w:rsidR="00F156EC" w:rsidRPr="001D638A">
        <w:rPr>
          <w:rFonts w:eastAsiaTheme="minorEastAsia"/>
          <w:b/>
          <w:sz w:val="28"/>
          <w:szCs w:val="28"/>
        </w:rPr>
        <w:t>«</w:t>
      </w:r>
      <w:r w:rsidR="00D70A4E" w:rsidRPr="001D638A">
        <w:rPr>
          <w:rFonts w:eastAsiaTheme="minorEastAsia"/>
          <w:b/>
          <w:sz w:val="28"/>
          <w:szCs w:val="28"/>
        </w:rPr>
        <w:t>Создание условий для выполнения</w:t>
      </w:r>
    </w:p>
    <w:p w:rsidR="00D70A4E" w:rsidRPr="001D638A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D638A">
        <w:rPr>
          <w:rFonts w:eastAsiaTheme="minorEastAsia"/>
          <w:b/>
          <w:sz w:val="28"/>
          <w:szCs w:val="28"/>
        </w:rPr>
        <w:t>функций, возложенных на муниципальное казенное учреждение</w:t>
      </w:r>
    </w:p>
    <w:p w:rsidR="00D70A4E" w:rsidRPr="001D638A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D638A">
        <w:rPr>
          <w:rFonts w:eastAsiaTheme="minorEastAsia"/>
          <w:b/>
          <w:sz w:val="28"/>
          <w:szCs w:val="28"/>
        </w:rPr>
        <w:t xml:space="preserve">Нижневартовского района «Управление по делам </w:t>
      </w:r>
      <w:proofErr w:type="gramStart"/>
      <w:r w:rsidRPr="001D638A">
        <w:rPr>
          <w:rFonts w:eastAsiaTheme="minorEastAsia"/>
          <w:b/>
          <w:sz w:val="28"/>
          <w:szCs w:val="28"/>
        </w:rPr>
        <w:t>гражданской</w:t>
      </w:r>
      <w:proofErr w:type="gramEnd"/>
    </w:p>
    <w:p w:rsidR="00F156EC" w:rsidRPr="001D638A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D638A">
        <w:rPr>
          <w:rFonts w:eastAsiaTheme="minorEastAsia"/>
          <w:b/>
          <w:sz w:val="28"/>
          <w:szCs w:val="28"/>
        </w:rPr>
        <w:t>обороны и чрезвычайным ситуациям</w:t>
      </w:r>
      <w:r w:rsidR="00F156EC" w:rsidRPr="001D638A">
        <w:rPr>
          <w:rFonts w:eastAsiaTheme="minorEastAsia"/>
          <w:b/>
          <w:sz w:val="28"/>
          <w:szCs w:val="28"/>
        </w:rPr>
        <w:t>»</w:t>
      </w:r>
    </w:p>
    <w:p w:rsidR="00D70A4E" w:rsidRPr="001D638A" w:rsidRDefault="00D70A4E" w:rsidP="008C7DEA">
      <w:pPr>
        <w:suppressAutoHyphens/>
        <w:ind w:firstLine="708"/>
        <w:jc w:val="both"/>
        <w:rPr>
          <w:sz w:val="28"/>
          <w:szCs w:val="28"/>
        </w:rPr>
      </w:pPr>
    </w:p>
    <w:p w:rsidR="00D70A4E" w:rsidRPr="001D638A" w:rsidRDefault="00D70A4E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1D638A">
        <w:rPr>
          <w:szCs w:val="28"/>
        </w:rPr>
        <w:t>Расходы по подпрограмме III.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</w:r>
      <w:r w:rsidR="00162E2C" w:rsidRPr="001D638A">
        <w:rPr>
          <w:szCs w:val="28"/>
        </w:rPr>
        <w:t>,</w:t>
      </w:r>
      <w:r w:rsidRPr="001D638A">
        <w:rPr>
          <w:szCs w:val="28"/>
        </w:rPr>
        <w:t xml:space="preserve"> в рамках муниципальной программы «</w:t>
      </w:r>
      <w:r w:rsidR="00E16336" w:rsidRPr="001D638A">
        <w:rPr>
          <w:szCs w:val="28"/>
        </w:rPr>
        <w:t xml:space="preserve">Безопасность жизнедеятельности </w:t>
      </w:r>
      <w:proofErr w:type="gramStart"/>
      <w:r w:rsidR="00E16336" w:rsidRPr="001D638A">
        <w:rPr>
          <w:szCs w:val="28"/>
        </w:rPr>
        <w:t>в</w:t>
      </w:r>
      <w:proofErr w:type="gramEnd"/>
      <w:r w:rsidR="00E16336" w:rsidRPr="001D638A">
        <w:rPr>
          <w:szCs w:val="28"/>
        </w:rPr>
        <w:t xml:space="preserve"> </w:t>
      </w:r>
      <w:proofErr w:type="gramStart"/>
      <w:r w:rsidR="00E16336" w:rsidRPr="001D638A">
        <w:rPr>
          <w:szCs w:val="28"/>
        </w:rPr>
        <w:t>Нижневартовском</w:t>
      </w:r>
      <w:proofErr w:type="gramEnd"/>
      <w:r w:rsidR="00E16336" w:rsidRPr="001D638A">
        <w:rPr>
          <w:szCs w:val="28"/>
        </w:rPr>
        <w:t xml:space="preserve"> районе</w:t>
      </w:r>
      <w:r w:rsidRPr="001D638A">
        <w:rPr>
          <w:szCs w:val="28"/>
        </w:rPr>
        <w:t xml:space="preserve">» </w:t>
      </w:r>
      <w:r w:rsidR="006024E8" w:rsidRPr="001D638A">
        <w:rPr>
          <w:szCs w:val="28"/>
        </w:rPr>
        <w:t>утверждены на 01.01.201</w:t>
      </w:r>
      <w:r w:rsidR="00E16336" w:rsidRPr="001D638A">
        <w:rPr>
          <w:szCs w:val="28"/>
        </w:rPr>
        <w:t>9</w:t>
      </w:r>
      <w:r w:rsidRPr="001D638A">
        <w:rPr>
          <w:szCs w:val="28"/>
        </w:rPr>
        <w:t xml:space="preserve"> год</w:t>
      </w:r>
      <w:r w:rsidR="00615F99" w:rsidRPr="001D638A">
        <w:rPr>
          <w:szCs w:val="28"/>
        </w:rPr>
        <w:t>а</w:t>
      </w:r>
      <w:r w:rsidRPr="001D638A">
        <w:rPr>
          <w:szCs w:val="28"/>
        </w:rPr>
        <w:t xml:space="preserve"> в сумме </w:t>
      </w:r>
      <w:r w:rsidR="00E16336" w:rsidRPr="001D638A">
        <w:rPr>
          <w:szCs w:val="28"/>
        </w:rPr>
        <w:t>35 687,0</w:t>
      </w:r>
      <w:r w:rsidRPr="001D638A">
        <w:rPr>
          <w:szCs w:val="28"/>
        </w:rPr>
        <w:t xml:space="preserve"> тыс. рублей. </w:t>
      </w:r>
    </w:p>
    <w:p w:rsidR="00D03989" w:rsidRPr="001D638A" w:rsidRDefault="006F2474" w:rsidP="00D03989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 xml:space="preserve">В </w:t>
      </w:r>
      <w:r w:rsidR="006024E8" w:rsidRPr="001D638A">
        <w:rPr>
          <w:sz w:val="28"/>
          <w:szCs w:val="28"/>
        </w:rPr>
        <w:t>перв</w:t>
      </w:r>
      <w:r w:rsidRPr="001D638A">
        <w:rPr>
          <w:sz w:val="28"/>
          <w:szCs w:val="28"/>
        </w:rPr>
        <w:t>ом квартале в подпрограмму были внесены следующие изменения:</w:t>
      </w:r>
    </w:p>
    <w:p w:rsidR="00CF0908" w:rsidRPr="001D638A" w:rsidRDefault="00100176" w:rsidP="00D03989">
      <w:pPr>
        <w:suppressAutoHyphens/>
        <w:ind w:firstLine="708"/>
        <w:jc w:val="both"/>
        <w:rPr>
          <w:sz w:val="28"/>
          <w:szCs w:val="28"/>
        </w:rPr>
      </w:pPr>
      <w:r w:rsidRPr="001D638A">
        <w:rPr>
          <w:sz w:val="28"/>
          <w:szCs w:val="28"/>
        </w:rPr>
        <w:t>(</w:t>
      </w:r>
      <w:r w:rsidR="00415BF5" w:rsidRPr="001D638A">
        <w:rPr>
          <w:sz w:val="28"/>
          <w:szCs w:val="28"/>
        </w:rPr>
        <w:t>–</w:t>
      </w:r>
      <w:r w:rsidRPr="001D638A">
        <w:rPr>
          <w:sz w:val="28"/>
          <w:szCs w:val="28"/>
        </w:rPr>
        <w:t xml:space="preserve">) </w:t>
      </w:r>
      <w:r w:rsidR="00415BF5" w:rsidRPr="001D638A">
        <w:rPr>
          <w:sz w:val="28"/>
          <w:szCs w:val="28"/>
        </w:rPr>
        <w:t>240,0</w:t>
      </w:r>
      <w:r w:rsidR="00CF0908" w:rsidRPr="001D638A">
        <w:rPr>
          <w:sz w:val="28"/>
          <w:szCs w:val="28"/>
        </w:rPr>
        <w:t xml:space="preserve"> тыс. рублей </w:t>
      </w:r>
      <w:r w:rsidR="00415BF5" w:rsidRPr="001D638A">
        <w:rPr>
          <w:sz w:val="28"/>
          <w:szCs w:val="28"/>
        </w:rPr>
        <w:t xml:space="preserve">перераспределение </w:t>
      </w:r>
      <w:r w:rsidR="00415BF5" w:rsidRPr="001D638A">
        <w:rPr>
          <w:sz w:val="28"/>
          <w:szCs w:val="28"/>
        </w:rPr>
        <w:t>на</w:t>
      </w:r>
      <w:r w:rsidR="00415BF5" w:rsidRPr="001D638A">
        <w:rPr>
          <w:sz w:val="28"/>
          <w:szCs w:val="28"/>
        </w:rPr>
        <w:t xml:space="preserve"> муниципальн</w:t>
      </w:r>
      <w:r w:rsidR="00415BF5" w:rsidRPr="001D638A">
        <w:rPr>
          <w:sz w:val="28"/>
          <w:szCs w:val="28"/>
        </w:rPr>
        <w:t>ую</w:t>
      </w:r>
      <w:r w:rsidR="00415BF5" w:rsidRPr="001D638A">
        <w:rPr>
          <w:sz w:val="28"/>
          <w:szCs w:val="28"/>
        </w:rPr>
        <w:t xml:space="preserve"> программ</w:t>
      </w:r>
      <w:r w:rsidR="00415BF5" w:rsidRPr="001D638A">
        <w:rPr>
          <w:sz w:val="28"/>
          <w:szCs w:val="28"/>
        </w:rPr>
        <w:t>у</w:t>
      </w:r>
      <w:r w:rsidR="00415BF5" w:rsidRPr="001D638A">
        <w:rPr>
          <w:sz w:val="28"/>
          <w:szCs w:val="28"/>
        </w:rPr>
        <w:t xml:space="preserve"> «Развитие гражданского общества Нижневартовского района»</w:t>
      </w:r>
      <w:r w:rsidR="00487DE0" w:rsidRPr="001D638A">
        <w:rPr>
          <w:sz w:val="28"/>
          <w:szCs w:val="28"/>
        </w:rPr>
        <w:t>.</w:t>
      </w:r>
    </w:p>
    <w:p w:rsidR="00D70A4E" w:rsidRPr="001D638A" w:rsidRDefault="00D70A4E" w:rsidP="008011BC">
      <w:pPr>
        <w:suppressAutoHyphens/>
        <w:ind w:firstLine="709"/>
        <w:jc w:val="both"/>
        <w:rPr>
          <w:sz w:val="28"/>
          <w:szCs w:val="28"/>
        </w:rPr>
      </w:pPr>
      <w:r w:rsidRPr="001D638A">
        <w:rPr>
          <w:sz w:val="28"/>
          <w:szCs w:val="28"/>
        </w:rPr>
        <w:t>Уточненная бюджетная роспись расходов по подпрограмме на 01.</w:t>
      </w:r>
      <w:r w:rsidR="00615F99" w:rsidRPr="001D638A">
        <w:rPr>
          <w:sz w:val="28"/>
          <w:szCs w:val="28"/>
        </w:rPr>
        <w:t>0</w:t>
      </w:r>
      <w:r w:rsidR="006024E8" w:rsidRPr="001D638A">
        <w:rPr>
          <w:sz w:val="28"/>
          <w:szCs w:val="28"/>
        </w:rPr>
        <w:t>4</w:t>
      </w:r>
      <w:r w:rsidRPr="001D638A">
        <w:rPr>
          <w:sz w:val="28"/>
          <w:szCs w:val="28"/>
        </w:rPr>
        <w:t>.201</w:t>
      </w:r>
      <w:r w:rsidR="00E16336" w:rsidRPr="001D638A">
        <w:rPr>
          <w:sz w:val="28"/>
          <w:szCs w:val="28"/>
        </w:rPr>
        <w:t>9</w:t>
      </w:r>
      <w:r w:rsidRPr="001D638A">
        <w:rPr>
          <w:sz w:val="28"/>
          <w:szCs w:val="28"/>
        </w:rPr>
        <w:t xml:space="preserve"> года составила </w:t>
      </w:r>
      <w:r w:rsidR="009760C6" w:rsidRPr="001D638A">
        <w:rPr>
          <w:sz w:val="28"/>
          <w:szCs w:val="28"/>
        </w:rPr>
        <w:t>35 447,0</w:t>
      </w:r>
      <w:r w:rsidRPr="001D638A">
        <w:rPr>
          <w:sz w:val="28"/>
          <w:szCs w:val="28"/>
        </w:rPr>
        <w:t xml:space="preserve"> тыс. рублей. </w:t>
      </w:r>
    </w:p>
    <w:p w:rsidR="00D70A4E" w:rsidRPr="001D638A" w:rsidRDefault="00D70A4E" w:rsidP="008011BC">
      <w:pPr>
        <w:suppressAutoHyphens/>
        <w:ind w:firstLine="709"/>
        <w:jc w:val="both"/>
        <w:rPr>
          <w:sz w:val="28"/>
          <w:szCs w:val="28"/>
        </w:rPr>
      </w:pPr>
      <w:r w:rsidRPr="001D638A">
        <w:rPr>
          <w:sz w:val="28"/>
          <w:szCs w:val="28"/>
        </w:rPr>
        <w:lastRenderedPageBreak/>
        <w:t xml:space="preserve">Кассовое исполнение расходов за </w:t>
      </w:r>
      <w:r w:rsidR="006024E8" w:rsidRPr="001D638A">
        <w:rPr>
          <w:sz w:val="28"/>
          <w:szCs w:val="28"/>
        </w:rPr>
        <w:t>1 квартал 201</w:t>
      </w:r>
      <w:r w:rsidR="00E16336" w:rsidRPr="001D638A">
        <w:rPr>
          <w:sz w:val="28"/>
          <w:szCs w:val="28"/>
        </w:rPr>
        <w:t>9</w:t>
      </w:r>
      <w:r w:rsidR="006024E8" w:rsidRPr="001D638A">
        <w:rPr>
          <w:sz w:val="28"/>
          <w:szCs w:val="28"/>
        </w:rPr>
        <w:t xml:space="preserve"> года</w:t>
      </w:r>
      <w:r w:rsidRPr="001D638A">
        <w:rPr>
          <w:sz w:val="28"/>
          <w:szCs w:val="28"/>
        </w:rPr>
        <w:t xml:space="preserve"> составило </w:t>
      </w:r>
      <w:r w:rsidR="009760C6" w:rsidRPr="001D638A">
        <w:rPr>
          <w:sz w:val="28"/>
          <w:szCs w:val="28"/>
        </w:rPr>
        <w:t>5 799,1</w:t>
      </w:r>
      <w:r w:rsidRPr="001D638A">
        <w:rPr>
          <w:sz w:val="28"/>
          <w:szCs w:val="28"/>
        </w:rPr>
        <w:t xml:space="preserve"> тыс. рублей или </w:t>
      </w:r>
      <w:r w:rsidR="009760C6" w:rsidRPr="001D638A">
        <w:rPr>
          <w:sz w:val="28"/>
          <w:szCs w:val="28"/>
        </w:rPr>
        <w:t>16,4</w:t>
      </w:r>
      <w:r w:rsidRPr="001D638A">
        <w:rPr>
          <w:sz w:val="28"/>
          <w:szCs w:val="28"/>
        </w:rPr>
        <w:t xml:space="preserve"> % к уточненному плану года.</w:t>
      </w:r>
    </w:p>
    <w:p w:rsidR="008011BC" w:rsidRPr="001D638A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F156EC" w:rsidRPr="001D638A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D638A">
        <w:rPr>
          <w:b/>
          <w:szCs w:val="28"/>
        </w:rPr>
        <w:t xml:space="preserve">Исполнение по видам расходов за </w:t>
      </w:r>
      <w:r w:rsidR="003446C6" w:rsidRPr="001D638A">
        <w:rPr>
          <w:b/>
        </w:rPr>
        <w:t>1 квартал 201</w:t>
      </w:r>
      <w:r w:rsidR="00E16336" w:rsidRPr="001D638A">
        <w:rPr>
          <w:b/>
        </w:rPr>
        <w:t>9</w:t>
      </w:r>
      <w:r w:rsidR="003446C6" w:rsidRPr="001D638A">
        <w:rPr>
          <w:b/>
        </w:rPr>
        <w:t xml:space="preserve"> года</w:t>
      </w:r>
    </w:p>
    <w:p w:rsidR="0015703F" w:rsidRPr="001D638A" w:rsidRDefault="0015703F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2742"/>
        <w:gridCol w:w="1559"/>
        <w:gridCol w:w="1653"/>
        <w:gridCol w:w="1417"/>
      </w:tblGrid>
      <w:tr w:rsidR="001D638A" w:rsidRPr="001D638A" w:rsidTr="009D16B0">
        <w:trPr>
          <w:trHeight w:val="565"/>
        </w:trPr>
        <w:tc>
          <w:tcPr>
            <w:tcW w:w="2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1D638A" w:rsidRDefault="0015703F" w:rsidP="00340272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7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1D638A" w:rsidRDefault="0015703F" w:rsidP="00340272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  <w:sz w:val="22"/>
                <w:szCs w:val="22"/>
              </w:rPr>
              <w:t>Код и наименование</w:t>
            </w:r>
          </w:p>
          <w:p w:rsidR="0015703F" w:rsidRPr="001D638A" w:rsidRDefault="0015703F" w:rsidP="00340272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1D638A" w:rsidRDefault="0015703F" w:rsidP="00340272">
            <w:pPr>
              <w:suppressAutoHyphens/>
              <w:jc w:val="center"/>
              <w:rPr>
                <w:bCs/>
              </w:rPr>
            </w:pPr>
          </w:p>
          <w:p w:rsidR="0015703F" w:rsidRPr="001D638A" w:rsidRDefault="0015703F" w:rsidP="00340272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  <w:sz w:val="22"/>
                <w:szCs w:val="22"/>
              </w:rPr>
              <w:t>План года</w:t>
            </w:r>
          </w:p>
          <w:p w:rsidR="0015703F" w:rsidRPr="001D638A" w:rsidRDefault="0015703F" w:rsidP="00340272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1D638A" w:rsidRDefault="0015703F" w:rsidP="00340272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  <w:sz w:val="22"/>
                <w:szCs w:val="22"/>
              </w:rPr>
              <w:t>Исполнение</w:t>
            </w:r>
          </w:p>
          <w:p w:rsidR="0015703F" w:rsidRPr="001D638A" w:rsidRDefault="0015703F" w:rsidP="00340272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1D638A" w:rsidRDefault="0015703F" w:rsidP="00340272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  <w:sz w:val="22"/>
                <w:szCs w:val="22"/>
              </w:rPr>
              <w:t>%</w:t>
            </w:r>
          </w:p>
          <w:p w:rsidR="0015703F" w:rsidRPr="001D638A" w:rsidRDefault="0015703F" w:rsidP="00340272">
            <w:pPr>
              <w:suppressAutoHyphens/>
              <w:jc w:val="center"/>
              <w:rPr>
                <w:bCs/>
              </w:rPr>
            </w:pPr>
            <w:r w:rsidRPr="001D638A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1D638A" w:rsidRPr="001D638A" w:rsidTr="009D16B0">
        <w:trPr>
          <w:trHeight w:val="283"/>
        </w:trPr>
        <w:tc>
          <w:tcPr>
            <w:tcW w:w="2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1D638A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7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1D638A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1D638A" w:rsidRDefault="0015703F" w:rsidP="00340272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1D638A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1D638A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1D638A" w:rsidRPr="001D638A" w:rsidTr="009D16B0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7B1" w:rsidRPr="001D638A" w:rsidRDefault="002377B1" w:rsidP="009D16B0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Подпрограмма I. «Укрепление пожарной безопасности в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7B1" w:rsidRPr="001D638A" w:rsidRDefault="002377B1" w:rsidP="00E14661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3</w:t>
            </w:r>
            <w:r w:rsidR="00E14661" w:rsidRPr="001D638A">
              <w:rPr>
                <w:b/>
                <w:sz w:val="24"/>
                <w:szCs w:val="24"/>
              </w:rPr>
              <w:t> 867,6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1D638A" w:rsidRDefault="00E1466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1 054,0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1D638A" w:rsidRDefault="00E1466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27,3</w:t>
            </w:r>
          </w:p>
        </w:tc>
      </w:tr>
      <w:tr w:rsidR="001D638A" w:rsidRPr="001D638A" w:rsidTr="00A5049C">
        <w:trPr>
          <w:trHeight w:val="212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1D638A" w:rsidRDefault="00A5049C" w:rsidP="009D16B0">
            <w:pPr>
              <w:jc w:val="center"/>
            </w:pPr>
            <w:r w:rsidRPr="001D638A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1D638A" w:rsidRDefault="00A5049C" w:rsidP="00E14661">
            <w:pPr>
              <w:jc w:val="center"/>
            </w:pPr>
            <w:r w:rsidRPr="001D638A">
              <w:t>244; Прочая</w:t>
            </w:r>
            <w:r w:rsidR="00E14661" w:rsidRPr="001D638A">
              <w:t xml:space="preserve">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1D638A" w:rsidRDefault="00E14661" w:rsidP="00A5049C">
            <w:pPr>
              <w:jc w:val="center"/>
            </w:pPr>
            <w:r w:rsidRPr="001D638A">
              <w:t>1 871,0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1D638A" w:rsidRDefault="00E14661" w:rsidP="00A5049C">
            <w:pPr>
              <w:jc w:val="center"/>
            </w:pPr>
            <w:r w:rsidRPr="001D638A">
              <w:t>475,7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1D638A" w:rsidRDefault="00E14661" w:rsidP="00A5049C">
            <w:pPr>
              <w:jc w:val="center"/>
            </w:pPr>
            <w:r w:rsidRPr="001D638A">
              <w:t>25,4</w:t>
            </w:r>
          </w:p>
        </w:tc>
      </w:tr>
      <w:tr w:rsidR="001D638A" w:rsidRPr="001D638A" w:rsidTr="009D16B0">
        <w:trPr>
          <w:trHeight w:val="1799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D638A" w:rsidRDefault="0015703F" w:rsidP="009D16B0">
            <w:pPr>
              <w:jc w:val="center"/>
            </w:pPr>
            <w:r w:rsidRPr="001D638A"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D638A" w:rsidRDefault="0015703F" w:rsidP="009D16B0">
            <w:pPr>
              <w:jc w:val="center"/>
            </w:pPr>
            <w:r w:rsidRPr="001D638A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D638A" w:rsidRDefault="00E14661" w:rsidP="002936E2">
            <w:pPr>
              <w:jc w:val="center"/>
            </w:pPr>
            <w:r w:rsidRPr="001D638A">
              <w:t>1 996,6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03F" w:rsidRPr="001D638A" w:rsidRDefault="00E14661" w:rsidP="009D16B0">
            <w:pPr>
              <w:jc w:val="center"/>
            </w:pPr>
            <w:r w:rsidRPr="001D638A">
              <w:t>578,3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03F" w:rsidRPr="001D638A" w:rsidRDefault="00E14661" w:rsidP="009D16B0">
            <w:pPr>
              <w:jc w:val="center"/>
            </w:pPr>
            <w:r w:rsidRPr="001D638A">
              <w:t>29</w:t>
            </w:r>
            <w:r w:rsidR="001B28CF" w:rsidRPr="001D638A">
              <w:t>,0</w:t>
            </w:r>
          </w:p>
        </w:tc>
      </w:tr>
      <w:tr w:rsidR="001D638A" w:rsidRPr="001D638A" w:rsidTr="009D16B0">
        <w:trPr>
          <w:trHeight w:val="166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7B1" w:rsidRPr="001D638A" w:rsidRDefault="002377B1" w:rsidP="009D16B0">
            <w:pPr>
              <w:suppressAutoHyphens/>
              <w:jc w:val="center"/>
              <w:rPr>
                <w:b/>
              </w:rPr>
            </w:pPr>
            <w:r w:rsidRPr="001D638A">
              <w:rPr>
                <w:b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1D638A" w:rsidRDefault="002377B1" w:rsidP="00DC1C87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4</w:t>
            </w:r>
            <w:r w:rsidR="00DC1C87" w:rsidRPr="001D638A">
              <w:rPr>
                <w:b/>
                <w:sz w:val="24"/>
                <w:szCs w:val="24"/>
              </w:rPr>
              <w:t> 446,0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1D638A" w:rsidRDefault="00DC1C87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251,8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1D638A" w:rsidRDefault="00DC1C87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5,7</w:t>
            </w:r>
          </w:p>
        </w:tc>
      </w:tr>
      <w:tr w:rsidR="001D638A" w:rsidRPr="001D638A" w:rsidTr="00A5049C">
        <w:trPr>
          <w:trHeight w:val="212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1D638A" w:rsidRDefault="00A5049C" w:rsidP="009D16B0">
            <w:pPr>
              <w:jc w:val="center"/>
            </w:pPr>
            <w:r w:rsidRPr="001D638A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1D638A" w:rsidRDefault="00A5049C" w:rsidP="009D16B0">
            <w:pPr>
              <w:jc w:val="center"/>
            </w:pPr>
            <w:r w:rsidRPr="001D638A"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1D638A" w:rsidRDefault="00A5049C" w:rsidP="00A5049C">
            <w:pPr>
              <w:jc w:val="center"/>
            </w:pPr>
            <w:r w:rsidRPr="001D638A">
              <w:t>447,4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1D638A" w:rsidRDefault="00DC1C87" w:rsidP="00A5049C">
            <w:pPr>
              <w:jc w:val="center"/>
            </w:pPr>
            <w:r w:rsidRPr="001D638A">
              <w:t>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1D638A" w:rsidRDefault="00DC1C87" w:rsidP="00A5049C">
            <w:pPr>
              <w:jc w:val="center"/>
            </w:pPr>
            <w:r w:rsidRPr="001D638A">
              <w:t>13,2</w:t>
            </w:r>
          </w:p>
        </w:tc>
      </w:tr>
      <w:tr w:rsidR="001D638A" w:rsidRPr="001D638A" w:rsidTr="009D16B0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D638A" w:rsidRDefault="00BE0156" w:rsidP="000E6958">
            <w:pPr>
              <w:jc w:val="center"/>
            </w:pPr>
            <w:r w:rsidRPr="001D638A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D638A" w:rsidRDefault="00BE0156" w:rsidP="00CF1464">
            <w:pPr>
              <w:jc w:val="center"/>
            </w:pPr>
            <w:r w:rsidRPr="001D638A">
              <w:t>244; Прочая</w:t>
            </w:r>
            <w:r w:rsidR="00CF1464" w:rsidRPr="001D638A">
              <w:t xml:space="preserve">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D638A" w:rsidRDefault="00A5049C" w:rsidP="00CF1464">
            <w:pPr>
              <w:jc w:val="center"/>
            </w:pPr>
            <w:r w:rsidRPr="001D638A">
              <w:t>3</w:t>
            </w:r>
            <w:r w:rsidR="00CF1464" w:rsidRPr="001D638A">
              <w:t> 934,3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D638A" w:rsidRDefault="00CF1464" w:rsidP="000E6958">
            <w:pPr>
              <w:jc w:val="center"/>
            </w:pPr>
            <w:r w:rsidRPr="001D638A">
              <w:t>192,8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D638A" w:rsidRDefault="00CF1464" w:rsidP="000E6958">
            <w:pPr>
              <w:jc w:val="center"/>
            </w:pPr>
            <w:r w:rsidRPr="001D638A">
              <w:t>4,9</w:t>
            </w:r>
          </w:p>
        </w:tc>
      </w:tr>
      <w:tr w:rsidR="001D638A" w:rsidRPr="001D638A" w:rsidTr="009D16B0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CF1464">
            <w:pPr>
              <w:jc w:val="center"/>
            </w:pPr>
            <w:r w:rsidRPr="001D638A">
              <w:lastRenderedPageBreak/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5C5943">
            <w:pPr>
              <w:jc w:val="center"/>
            </w:pPr>
            <w:r w:rsidRPr="001D638A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5C5943">
            <w:pPr>
              <w:jc w:val="center"/>
            </w:pPr>
            <w:r w:rsidRPr="001D638A">
              <w:t>64,3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5C5943">
            <w:pPr>
              <w:jc w:val="center"/>
            </w:pPr>
            <w:r w:rsidRPr="001D638A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5C5943">
            <w:pPr>
              <w:jc w:val="center"/>
            </w:pPr>
            <w:r w:rsidRPr="001D638A">
              <w:t>0,0</w:t>
            </w:r>
          </w:p>
        </w:tc>
      </w:tr>
      <w:tr w:rsidR="001D638A" w:rsidRPr="001D638A" w:rsidTr="009D16B0">
        <w:trPr>
          <w:trHeight w:val="197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suppressAutoHyphens/>
              <w:jc w:val="center"/>
              <w:rPr>
                <w:b/>
              </w:rPr>
            </w:pPr>
            <w:r w:rsidRPr="001D638A">
              <w:rPr>
                <w:b/>
              </w:rPr>
              <w:t>Подпрограмма I</w:t>
            </w:r>
            <w:r w:rsidRPr="001D638A">
              <w:rPr>
                <w:b/>
                <w:lang w:val="en-US"/>
              </w:rPr>
              <w:t>I</w:t>
            </w:r>
            <w:r w:rsidRPr="001D638A">
              <w:rPr>
                <w:b/>
              </w:rPr>
              <w:t>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35 447,0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5 799,1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E65B5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16,4</w:t>
            </w:r>
          </w:p>
        </w:tc>
      </w:tr>
      <w:tr w:rsidR="001D638A" w:rsidRPr="001D638A" w:rsidTr="00A5049C">
        <w:trPr>
          <w:trHeight w:val="211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jc w:val="center"/>
            </w:pPr>
            <w:r w:rsidRPr="001D638A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jc w:val="center"/>
            </w:pPr>
            <w:r w:rsidRPr="001D638A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5049C">
            <w:pPr>
              <w:jc w:val="center"/>
            </w:pPr>
            <w:r w:rsidRPr="001D638A">
              <w:t>24 875,8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5049C">
            <w:pPr>
              <w:jc w:val="center"/>
            </w:pPr>
            <w:r w:rsidRPr="001D638A">
              <w:t>4 482,7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5049C">
            <w:pPr>
              <w:jc w:val="center"/>
            </w:pPr>
            <w:r w:rsidRPr="001D638A">
              <w:t>18,0</w:t>
            </w:r>
          </w:p>
        </w:tc>
      </w:tr>
      <w:tr w:rsidR="001D638A" w:rsidRPr="001D638A" w:rsidTr="00A36B00">
        <w:trPr>
          <w:trHeight w:val="210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jc w:val="center"/>
            </w:pPr>
            <w:r w:rsidRPr="001D638A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jc w:val="center"/>
            </w:pPr>
            <w:r w:rsidRPr="001D638A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36B00">
            <w:pPr>
              <w:jc w:val="center"/>
            </w:pPr>
            <w:r w:rsidRPr="001D638A">
              <w:t>486,0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E65B5B">
            <w:pPr>
              <w:jc w:val="center"/>
            </w:pPr>
            <w:r w:rsidRPr="001D638A">
              <w:t>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36B00">
            <w:pPr>
              <w:jc w:val="center"/>
            </w:pPr>
            <w:r w:rsidRPr="001D638A">
              <w:t>5,7</w:t>
            </w:r>
          </w:p>
        </w:tc>
      </w:tr>
      <w:tr w:rsidR="001D638A" w:rsidRPr="001D638A" w:rsidTr="00A36B00">
        <w:trPr>
          <w:trHeight w:val="2389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jc w:val="center"/>
            </w:pPr>
            <w:r w:rsidRPr="001D638A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jc w:val="center"/>
            </w:pPr>
            <w:r w:rsidRPr="001D638A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36B00">
            <w:pPr>
              <w:jc w:val="center"/>
            </w:pPr>
            <w:r w:rsidRPr="001D638A">
              <w:t>7 442,8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E65B5B">
            <w:pPr>
              <w:jc w:val="center"/>
            </w:pPr>
            <w:r w:rsidRPr="001D638A">
              <w:t>1 073,4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36B00">
            <w:pPr>
              <w:jc w:val="center"/>
            </w:pPr>
            <w:r w:rsidRPr="001D638A">
              <w:t>14,4</w:t>
            </w:r>
          </w:p>
        </w:tc>
      </w:tr>
      <w:tr w:rsidR="001D638A" w:rsidRPr="001D638A" w:rsidTr="00A36B00">
        <w:trPr>
          <w:trHeight w:val="2102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jc w:val="center"/>
            </w:pPr>
            <w:r w:rsidRPr="001D638A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jc w:val="center"/>
            </w:pPr>
            <w:r w:rsidRPr="001D638A"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36B00">
            <w:pPr>
              <w:jc w:val="center"/>
            </w:pPr>
            <w:r w:rsidRPr="001D638A">
              <w:t>570,0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36B00">
            <w:pPr>
              <w:jc w:val="center"/>
            </w:pPr>
            <w:r w:rsidRPr="001D638A">
              <w:t>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36B00">
            <w:pPr>
              <w:jc w:val="center"/>
            </w:pPr>
            <w:r w:rsidRPr="001D638A">
              <w:t>13,4</w:t>
            </w:r>
          </w:p>
        </w:tc>
      </w:tr>
      <w:tr w:rsidR="001D638A" w:rsidRPr="001D638A" w:rsidTr="00A36B00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jc w:val="center"/>
            </w:pPr>
            <w:r w:rsidRPr="001D638A">
              <w:lastRenderedPageBreak/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0A7732">
            <w:pPr>
              <w:jc w:val="center"/>
            </w:pPr>
            <w:r w:rsidRPr="001D638A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36B00">
            <w:pPr>
              <w:jc w:val="center"/>
            </w:pPr>
            <w:r w:rsidRPr="001D638A">
              <w:t>1 989,6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0A7732">
            <w:pPr>
              <w:jc w:val="center"/>
            </w:pPr>
            <w:r w:rsidRPr="001D638A"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8D6BFE">
            <w:pPr>
              <w:jc w:val="center"/>
            </w:pPr>
            <w:r w:rsidRPr="001D638A">
              <w:t>6,1</w:t>
            </w:r>
          </w:p>
        </w:tc>
      </w:tr>
      <w:tr w:rsidR="001D638A" w:rsidRPr="001D638A" w:rsidTr="00A36B00">
        <w:trPr>
          <w:trHeight w:val="2102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jc w:val="center"/>
            </w:pPr>
            <w:r w:rsidRPr="001D638A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1D638A" w:rsidRDefault="00CF1464" w:rsidP="009D16B0">
            <w:pPr>
              <w:jc w:val="center"/>
            </w:pPr>
            <w:r w:rsidRPr="001D638A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36B00">
            <w:pPr>
              <w:jc w:val="center"/>
            </w:pPr>
            <w:r w:rsidRPr="001D638A">
              <w:t>82,8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36B00">
            <w:pPr>
              <w:jc w:val="center"/>
            </w:pPr>
            <w:r w:rsidRPr="001D638A">
              <w:t>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A36B00">
            <w:pPr>
              <w:jc w:val="center"/>
            </w:pPr>
            <w:r w:rsidRPr="001D638A">
              <w:t>19,7</w:t>
            </w:r>
          </w:p>
        </w:tc>
      </w:tr>
      <w:tr w:rsidR="00CF1464" w:rsidRPr="001D638A" w:rsidTr="009D16B0">
        <w:trPr>
          <w:trHeight w:val="46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1464" w:rsidRPr="001D638A" w:rsidRDefault="00CF1464" w:rsidP="009D16B0">
            <w:pPr>
              <w:suppressAutoHyphens/>
              <w:jc w:val="center"/>
              <w:rPr>
                <w:b/>
                <w:bCs/>
              </w:rPr>
            </w:pPr>
            <w:r w:rsidRPr="001D638A">
              <w:rPr>
                <w:b/>
                <w:bCs/>
              </w:rPr>
              <w:t>Всего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1464" w:rsidRPr="001D638A" w:rsidRDefault="00CF1464" w:rsidP="009D16B0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43 760,6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7 104,9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1D638A" w:rsidRDefault="00CF146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D638A">
              <w:rPr>
                <w:b/>
                <w:sz w:val="24"/>
                <w:szCs w:val="24"/>
              </w:rPr>
              <w:t>16,2</w:t>
            </w:r>
          </w:p>
        </w:tc>
      </w:tr>
    </w:tbl>
    <w:p w:rsidR="00C420AB" w:rsidRPr="001D638A" w:rsidRDefault="00C420AB" w:rsidP="00C420AB">
      <w:pPr>
        <w:suppressAutoHyphens/>
        <w:rPr>
          <w:b/>
          <w:bCs/>
          <w:sz w:val="28"/>
          <w:szCs w:val="28"/>
        </w:rPr>
      </w:pPr>
    </w:p>
    <w:sectPr w:rsidR="00C420AB" w:rsidRPr="001D638A" w:rsidSect="001B26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05E5B"/>
    <w:multiLevelType w:val="hybridMultilevel"/>
    <w:tmpl w:val="1B36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4C3"/>
    <w:rsid w:val="00000A15"/>
    <w:rsid w:val="000101F4"/>
    <w:rsid w:val="00014F88"/>
    <w:rsid w:val="00042724"/>
    <w:rsid w:val="00044B96"/>
    <w:rsid w:val="000455C6"/>
    <w:rsid w:val="00047226"/>
    <w:rsid w:val="000610CB"/>
    <w:rsid w:val="0006559F"/>
    <w:rsid w:val="00067592"/>
    <w:rsid w:val="00070554"/>
    <w:rsid w:val="00085785"/>
    <w:rsid w:val="000861B6"/>
    <w:rsid w:val="00096E5F"/>
    <w:rsid w:val="000A3988"/>
    <w:rsid w:val="000A7732"/>
    <w:rsid w:val="000B5CF7"/>
    <w:rsid w:val="000B7D87"/>
    <w:rsid w:val="000C2046"/>
    <w:rsid w:val="000C6A6E"/>
    <w:rsid w:val="000E1B78"/>
    <w:rsid w:val="000F0F26"/>
    <w:rsid w:val="000F3694"/>
    <w:rsid w:val="00100176"/>
    <w:rsid w:val="00107DBC"/>
    <w:rsid w:val="0011258B"/>
    <w:rsid w:val="00117A74"/>
    <w:rsid w:val="00121995"/>
    <w:rsid w:val="00136BC4"/>
    <w:rsid w:val="001427C5"/>
    <w:rsid w:val="001507E2"/>
    <w:rsid w:val="0015703F"/>
    <w:rsid w:val="00157D95"/>
    <w:rsid w:val="00162211"/>
    <w:rsid w:val="00162E2C"/>
    <w:rsid w:val="00163097"/>
    <w:rsid w:val="00165A3E"/>
    <w:rsid w:val="0016757C"/>
    <w:rsid w:val="00173677"/>
    <w:rsid w:val="00173F37"/>
    <w:rsid w:val="0018096A"/>
    <w:rsid w:val="001A16DC"/>
    <w:rsid w:val="001B264B"/>
    <w:rsid w:val="001B28CF"/>
    <w:rsid w:val="001B4296"/>
    <w:rsid w:val="001C3353"/>
    <w:rsid w:val="001C70F1"/>
    <w:rsid w:val="001C72FC"/>
    <w:rsid w:val="001D1504"/>
    <w:rsid w:val="001D638A"/>
    <w:rsid w:val="001E546C"/>
    <w:rsid w:val="001E7D4D"/>
    <w:rsid w:val="001F76C2"/>
    <w:rsid w:val="002031FF"/>
    <w:rsid w:val="00215A5C"/>
    <w:rsid w:val="002176B1"/>
    <w:rsid w:val="00226012"/>
    <w:rsid w:val="00231440"/>
    <w:rsid w:val="002377A6"/>
    <w:rsid w:val="002377B1"/>
    <w:rsid w:val="00241663"/>
    <w:rsid w:val="0024424B"/>
    <w:rsid w:val="00245498"/>
    <w:rsid w:val="00245589"/>
    <w:rsid w:val="00252540"/>
    <w:rsid w:val="00256E4D"/>
    <w:rsid w:val="00271E5A"/>
    <w:rsid w:val="0027518E"/>
    <w:rsid w:val="002800B8"/>
    <w:rsid w:val="002936E2"/>
    <w:rsid w:val="00295A0F"/>
    <w:rsid w:val="002A1BBA"/>
    <w:rsid w:val="002A4CCC"/>
    <w:rsid w:val="002B1B7F"/>
    <w:rsid w:val="002B5D17"/>
    <w:rsid w:val="002D6497"/>
    <w:rsid w:val="002E1483"/>
    <w:rsid w:val="002E4D43"/>
    <w:rsid w:val="002E6D6E"/>
    <w:rsid w:val="002E77A1"/>
    <w:rsid w:val="002F3175"/>
    <w:rsid w:val="002F55BD"/>
    <w:rsid w:val="002F5DA0"/>
    <w:rsid w:val="00313547"/>
    <w:rsid w:val="003165BB"/>
    <w:rsid w:val="00316911"/>
    <w:rsid w:val="003171C0"/>
    <w:rsid w:val="0032533A"/>
    <w:rsid w:val="00330BCC"/>
    <w:rsid w:val="00334D0C"/>
    <w:rsid w:val="00337EA5"/>
    <w:rsid w:val="00342853"/>
    <w:rsid w:val="003446C6"/>
    <w:rsid w:val="00355B58"/>
    <w:rsid w:val="00361169"/>
    <w:rsid w:val="003668CC"/>
    <w:rsid w:val="00372D1E"/>
    <w:rsid w:val="00394352"/>
    <w:rsid w:val="00395A56"/>
    <w:rsid w:val="003A0A05"/>
    <w:rsid w:val="003A7B97"/>
    <w:rsid w:val="003B0092"/>
    <w:rsid w:val="003B13B0"/>
    <w:rsid w:val="003B215A"/>
    <w:rsid w:val="003B2B7B"/>
    <w:rsid w:val="003B440C"/>
    <w:rsid w:val="003B559A"/>
    <w:rsid w:val="003D0510"/>
    <w:rsid w:val="003D36A1"/>
    <w:rsid w:val="003D6675"/>
    <w:rsid w:val="003E74F3"/>
    <w:rsid w:val="003F2CB5"/>
    <w:rsid w:val="0040285F"/>
    <w:rsid w:val="00403684"/>
    <w:rsid w:val="0040402F"/>
    <w:rsid w:val="00410371"/>
    <w:rsid w:val="00415BF5"/>
    <w:rsid w:val="00422629"/>
    <w:rsid w:val="004312B0"/>
    <w:rsid w:val="00431B21"/>
    <w:rsid w:val="00432B12"/>
    <w:rsid w:val="00437E23"/>
    <w:rsid w:val="0044421D"/>
    <w:rsid w:val="00453E11"/>
    <w:rsid w:val="0045600B"/>
    <w:rsid w:val="004620F3"/>
    <w:rsid w:val="00464F62"/>
    <w:rsid w:val="00486E83"/>
    <w:rsid w:val="00487DE0"/>
    <w:rsid w:val="00494772"/>
    <w:rsid w:val="004965AA"/>
    <w:rsid w:val="004A08B8"/>
    <w:rsid w:val="004A7407"/>
    <w:rsid w:val="004B5B41"/>
    <w:rsid w:val="004B74BC"/>
    <w:rsid w:val="004D0C9F"/>
    <w:rsid w:val="004D50AC"/>
    <w:rsid w:val="004F1EC7"/>
    <w:rsid w:val="004F2D6D"/>
    <w:rsid w:val="00500FCE"/>
    <w:rsid w:val="00503639"/>
    <w:rsid w:val="0051019E"/>
    <w:rsid w:val="0051055B"/>
    <w:rsid w:val="0051578F"/>
    <w:rsid w:val="00530428"/>
    <w:rsid w:val="00556FFA"/>
    <w:rsid w:val="00560E77"/>
    <w:rsid w:val="0056157C"/>
    <w:rsid w:val="005668DC"/>
    <w:rsid w:val="00570819"/>
    <w:rsid w:val="00575E73"/>
    <w:rsid w:val="00585DC6"/>
    <w:rsid w:val="0058765D"/>
    <w:rsid w:val="00592086"/>
    <w:rsid w:val="00596D56"/>
    <w:rsid w:val="005A3A40"/>
    <w:rsid w:val="005E279C"/>
    <w:rsid w:val="005E387E"/>
    <w:rsid w:val="005F65C3"/>
    <w:rsid w:val="006024E8"/>
    <w:rsid w:val="00602B1B"/>
    <w:rsid w:val="006077D0"/>
    <w:rsid w:val="00612A9F"/>
    <w:rsid w:val="00615F99"/>
    <w:rsid w:val="0062020E"/>
    <w:rsid w:val="00622224"/>
    <w:rsid w:val="00633A3C"/>
    <w:rsid w:val="00642F1E"/>
    <w:rsid w:val="00643F32"/>
    <w:rsid w:val="00647552"/>
    <w:rsid w:val="0065112A"/>
    <w:rsid w:val="00663CF0"/>
    <w:rsid w:val="006666A2"/>
    <w:rsid w:val="0067049C"/>
    <w:rsid w:val="0067588C"/>
    <w:rsid w:val="00676FB8"/>
    <w:rsid w:val="006848F2"/>
    <w:rsid w:val="00686FA4"/>
    <w:rsid w:val="006930EE"/>
    <w:rsid w:val="006A662A"/>
    <w:rsid w:val="006B17EE"/>
    <w:rsid w:val="006C135F"/>
    <w:rsid w:val="006C6FA3"/>
    <w:rsid w:val="006E415A"/>
    <w:rsid w:val="006E5C03"/>
    <w:rsid w:val="006E7971"/>
    <w:rsid w:val="006F2474"/>
    <w:rsid w:val="00711197"/>
    <w:rsid w:val="00711B8B"/>
    <w:rsid w:val="00716975"/>
    <w:rsid w:val="0072763C"/>
    <w:rsid w:val="007319D8"/>
    <w:rsid w:val="007342A3"/>
    <w:rsid w:val="00742E92"/>
    <w:rsid w:val="007524E6"/>
    <w:rsid w:val="0075356B"/>
    <w:rsid w:val="00753628"/>
    <w:rsid w:val="0076645F"/>
    <w:rsid w:val="00770668"/>
    <w:rsid w:val="007744EB"/>
    <w:rsid w:val="007761BA"/>
    <w:rsid w:val="00780492"/>
    <w:rsid w:val="00785457"/>
    <w:rsid w:val="007854FD"/>
    <w:rsid w:val="007A09DF"/>
    <w:rsid w:val="007A1AF5"/>
    <w:rsid w:val="007B0E99"/>
    <w:rsid w:val="007B3138"/>
    <w:rsid w:val="007B41E3"/>
    <w:rsid w:val="007C1272"/>
    <w:rsid w:val="007C1981"/>
    <w:rsid w:val="007C1C7E"/>
    <w:rsid w:val="007C54E4"/>
    <w:rsid w:val="007D4642"/>
    <w:rsid w:val="007F3C34"/>
    <w:rsid w:val="007F63E6"/>
    <w:rsid w:val="008002C3"/>
    <w:rsid w:val="008011BC"/>
    <w:rsid w:val="00806135"/>
    <w:rsid w:val="00806215"/>
    <w:rsid w:val="008217F6"/>
    <w:rsid w:val="00857181"/>
    <w:rsid w:val="00863BD9"/>
    <w:rsid w:val="0087392A"/>
    <w:rsid w:val="00873AD6"/>
    <w:rsid w:val="008757AB"/>
    <w:rsid w:val="0087707B"/>
    <w:rsid w:val="00880CDB"/>
    <w:rsid w:val="00885818"/>
    <w:rsid w:val="00885AF9"/>
    <w:rsid w:val="00891706"/>
    <w:rsid w:val="0089285C"/>
    <w:rsid w:val="0089334D"/>
    <w:rsid w:val="008A1063"/>
    <w:rsid w:val="008A6780"/>
    <w:rsid w:val="008B43E1"/>
    <w:rsid w:val="008B4E73"/>
    <w:rsid w:val="008B6899"/>
    <w:rsid w:val="008C0737"/>
    <w:rsid w:val="008C2286"/>
    <w:rsid w:val="008C7DEA"/>
    <w:rsid w:val="008D6BFE"/>
    <w:rsid w:val="008D7557"/>
    <w:rsid w:val="008E340C"/>
    <w:rsid w:val="008F1E30"/>
    <w:rsid w:val="008F60FD"/>
    <w:rsid w:val="00902A14"/>
    <w:rsid w:val="00904CBB"/>
    <w:rsid w:val="009053BC"/>
    <w:rsid w:val="009075B7"/>
    <w:rsid w:val="00911EDC"/>
    <w:rsid w:val="00923743"/>
    <w:rsid w:val="00927028"/>
    <w:rsid w:val="00930410"/>
    <w:rsid w:val="00930B87"/>
    <w:rsid w:val="00933AC6"/>
    <w:rsid w:val="00934708"/>
    <w:rsid w:val="0094036D"/>
    <w:rsid w:val="00946EE2"/>
    <w:rsid w:val="0095737F"/>
    <w:rsid w:val="00957B10"/>
    <w:rsid w:val="00962636"/>
    <w:rsid w:val="009738AC"/>
    <w:rsid w:val="009760C6"/>
    <w:rsid w:val="00977737"/>
    <w:rsid w:val="009809EF"/>
    <w:rsid w:val="009954A5"/>
    <w:rsid w:val="00996AA6"/>
    <w:rsid w:val="009A1367"/>
    <w:rsid w:val="009A6739"/>
    <w:rsid w:val="009A6EE7"/>
    <w:rsid w:val="009A7A24"/>
    <w:rsid w:val="009B4382"/>
    <w:rsid w:val="009D16B0"/>
    <w:rsid w:val="009D6172"/>
    <w:rsid w:val="009E5139"/>
    <w:rsid w:val="009E69B7"/>
    <w:rsid w:val="00A0032F"/>
    <w:rsid w:val="00A2137A"/>
    <w:rsid w:val="00A21917"/>
    <w:rsid w:val="00A3031E"/>
    <w:rsid w:val="00A32CE0"/>
    <w:rsid w:val="00A36B00"/>
    <w:rsid w:val="00A3765A"/>
    <w:rsid w:val="00A40CA3"/>
    <w:rsid w:val="00A5049C"/>
    <w:rsid w:val="00A51D55"/>
    <w:rsid w:val="00A528C1"/>
    <w:rsid w:val="00A53364"/>
    <w:rsid w:val="00A746E7"/>
    <w:rsid w:val="00A75300"/>
    <w:rsid w:val="00A758F0"/>
    <w:rsid w:val="00A94442"/>
    <w:rsid w:val="00AA52FB"/>
    <w:rsid w:val="00AB4026"/>
    <w:rsid w:val="00AC31B0"/>
    <w:rsid w:val="00AC6775"/>
    <w:rsid w:val="00AD76A7"/>
    <w:rsid w:val="00AE04FC"/>
    <w:rsid w:val="00AF0E1C"/>
    <w:rsid w:val="00AF6BFE"/>
    <w:rsid w:val="00B04317"/>
    <w:rsid w:val="00B050A4"/>
    <w:rsid w:val="00B437FB"/>
    <w:rsid w:val="00B46729"/>
    <w:rsid w:val="00B46900"/>
    <w:rsid w:val="00B51DFB"/>
    <w:rsid w:val="00B566B2"/>
    <w:rsid w:val="00B605C2"/>
    <w:rsid w:val="00B63E4B"/>
    <w:rsid w:val="00B67697"/>
    <w:rsid w:val="00B70B07"/>
    <w:rsid w:val="00B75FCF"/>
    <w:rsid w:val="00B97D7A"/>
    <w:rsid w:val="00BA2B7C"/>
    <w:rsid w:val="00BA4225"/>
    <w:rsid w:val="00BA49CD"/>
    <w:rsid w:val="00BB0890"/>
    <w:rsid w:val="00BB2848"/>
    <w:rsid w:val="00BB54C3"/>
    <w:rsid w:val="00BC1F46"/>
    <w:rsid w:val="00BC273F"/>
    <w:rsid w:val="00BC2CC2"/>
    <w:rsid w:val="00BD004A"/>
    <w:rsid w:val="00BD093B"/>
    <w:rsid w:val="00BD5487"/>
    <w:rsid w:val="00BE0156"/>
    <w:rsid w:val="00BF5128"/>
    <w:rsid w:val="00BF6F47"/>
    <w:rsid w:val="00C25BEB"/>
    <w:rsid w:val="00C2719C"/>
    <w:rsid w:val="00C35968"/>
    <w:rsid w:val="00C40567"/>
    <w:rsid w:val="00C420AB"/>
    <w:rsid w:val="00C467EC"/>
    <w:rsid w:val="00C501BD"/>
    <w:rsid w:val="00C53B08"/>
    <w:rsid w:val="00C71745"/>
    <w:rsid w:val="00C8557D"/>
    <w:rsid w:val="00C90547"/>
    <w:rsid w:val="00C97226"/>
    <w:rsid w:val="00CA1DD3"/>
    <w:rsid w:val="00CA3336"/>
    <w:rsid w:val="00CC0EC5"/>
    <w:rsid w:val="00CD7A0C"/>
    <w:rsid w:val="00CE375C"/>
    <w:rsid w:val="00CE5D4B"/>
    <w:rsid w:val="00CE6F57"/>
    <w:rsid w:val="00CF0908"/>
    <w:rsid w:val="00CF1464"/>
    <w:rsid w:val="00CF1B75"/>
    <w:rsid w:val="00D00FD6"/>
    <w:rsid w:val="00D02577"/>
    <w:rsid w:val="00D03064"/>
    <w:rsid w:val="00D03989"/>
    <w:rsid w:val="00D03BE0"/>
    <w:rsid w:val="00D04517"/>
    <w:rsid w:val="00D07C33"/>
    <w:rsid w:val="00D101D7"/>
    <w:rsid w:val="00D252E7"/>
    <w:rsid w:val="00D2632F"/>
    <w:rsid w:val="00D30DD8"/>
    <w:rsid w:val="00D316C2"/>
    <w:rsid w:val="00D34F72"/>
    <w:rsid w:val="00D361CA"/>
    <w:rsid w:val="00D4508C"/>
    <w:rsid w:val="00D57319"/>
    <w:rsid w:val="00D64A8D"/>
    <w:rsid w:val="00D70A4E"/>
    <w:rsid w:val="00D759F8"/>
    <w:rsid w:val="00D912F5"/>
    <w:rsid w:val="00D94E0C"/>
    <w:rsid w:val="00DA0184"/>
    <w:rsid w:val="00DA1490"/>
    <w:rsid w:val="00DA39DF"/>
    <w:rsid w:val="00DB1579"/>
    <w:rsid w:val="00DB478D"/>
    <w:rsid w:val="00DC1C87"/>
    <w:rsid w:val="00DD2BF8"/>
    <w:rsid w:val="00DE0D1B"/>
    <w:rsid w:val="00DE2033"/>
    <w:rsid w:val="00DE26C8"/>
    <w:rsid w:val="00DE5A23"/>
    <w:rsid w:val="00DE619F"/>
    <w:rsid w:val="00DE7365"/>
    <w:rsid w:val="00DF2BDF"/>
    <w:rsid w:val="00E14331"/>
    <w:rsid w:val="00E14661"/>
    <w:rsid w:val="00E16336"/>
    <w:rsid w:val="00E17A3D"/>
    <w:rsid w:val="00E3069A"/>
    <w:rsid w:val="00E34008"/>
    <w:rsid w:val="00E35533"/>
    <w:rsid w:val="00E40CE5"/>
    <w:rsid w:val="00E475BD"/>
    <w:rsid w:val="00E54970"/>
    <w:rsid w:val="00E5510D"/>
    <w:rsid w:val="00E65B5B"/>
    <w:rsid w:val="00E70F12"/>
    <w:rsid w:val="00E7203A"/>
    <w:rsid w:val="00E76C14"/>
    <w:rsid w:val="00E8196A"/>
    <w:rsid w:val="00E870A4"/>
    <w:rsid w:val="00E93444"/>
    <w:rsid w:val="00EA27E7"/>
    <w:rsid w:val="00EB4B78"/>
    <w:rsid w:val="00EC4430"/>
    <w:rsid w:val="00EC64DF"/>
    <w:rsid w:val="00EC7290"/>
    <w:rsid w:val="00ED19BC"/>
    <w:rsid w:val="00ED2274"/>
    <w:rsid w:val="00ED55C0"/>
    <w:rsid w:val="00ED65F4"/>
    <w:rsid w:val="00ED751C"/>
    <w:rsid w:val="00EE1169"/>
    <w:rsid w:val="00EE60A2"/>
    <w:rsid w:val="00F130E9"/>
    <w:rsid w:val="00F146CD"/>
    <w:rsid w:val="00F156EC"/>
    <w:rsid w:val="00F203A9"/>
    <w:rsid w:val="00F21B24"/>
    <w:rsid w:val="00F240D8"/>
    <w:rsid w:val="00F25A65"/>
    <w:rsid w:val="00F331F6"/>
    <w:rsid w:val="00F4032D"/>
    <w:rsid w:val="00F40F03"/>
    <w:rsid w:val="00F46D86"/>
    <w:rsid w:val="00F51F58"/>
    <w:rsid w:val="00F62F90"/>
    <w:rsid w:val="00F67E41"/>
    <w:rsid w:val="00F72235"/>
    <w:rsid w:val="00F747A7"/>
    <w:rsid w:val="00F91763"/>
    <w:rsid w:val="00FA73D7"/>
    <w:rsid w:val="00FB2013"/>
    <w:rsid w:val="00FB277E"/>
    <w:rsid w:val="00FB3A96"/>
    <w:rsid w:val="00FB4EA7"/>
    <w:rsid w:val="00FC5F41"/>
    <w:rsid w:val="00FC6DCA"/>
    <w:rsid w:val="00FD4D53"/>
    <w:rsid w:val="00FE0E36"/>
    <w:rsid w:val="00FF3E28"/>
    <w:rsid w:val="00FF456A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64F62"/>
    <w:pPr>
      <w:ind w:left="720"/>
      <w:contextualSpacing/>
    </w:pPr>
  </w:style>
  <w:style w:type="paragraph" w:styleId="a8">
    <w:name w:val="caption"/>
    <w:basedOn w:val="a"/>
    <w:next w:val="a"/>
    <w:semiHidden/>
    <w:unhideWhenUsed/>
    <w:qFormat/>
    <w:rsid w:val="00F156EC"/>
    <w:rPr>
      <w:b/>
      <w:bCs/>
      <w:sz w:val="20"/>
      <w:szCs w:val="20"/>
    </w:rPr>
  </w:style>
  <w:style w:type="paragraph" w:styleId="a9">
    <w:name w:val="Body Text"/>
    <w:basedOn w:val="a"/>
    <w:link w:val="aa"/>
    <w:rsid w:val="00885AF9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885A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FB4E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.%202019\&#1044;&#1080;&#1072;&#1075;&#1088;&#1072;&#1084;&#1084;&#1072;%20&#1087;&#1086;%20&#1080;&#1089;&#1087;&#1086;&#1083;&#1085;&#1077;&#1085;&#1080;&#1102;_&#1079;&#1072;%201%20&#1082;&#1074;.%202019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>
              <a:gsLst>
                <a:gs pos="0">
                  <a:srgbClr val="FFF200">
                    <a:lumMod val="48000"/>
                    <a:lumOff val="52000"/>
                  </a:srgbClr>
                </a:gs>
                <a:gs pos="45000">
                  <a:srgbClr val="FF7A00">
                    <a:lumMod val="52000"/>
                    <a:lumOff val="48000"/>
                  </a:srgbClr>
                </a:gs>
                <a:gs pos="70000">
                  <a:srgbClr val="FF0300">
                    <a:lumMod val="58000"/>
                    <a:lumOff val="42000"/>
                  </a:srgbClr>
                </a:gs>
                <a:gs pos="100000">
                  <a:srgbClr val="4D0808">
                    <a:lumMod val="65000"/>
                    <a:lumOff val="35000"/>
                  </a:srgbClr>
                </a:gs>
              </a:gsLst>
              <a:lin ang="5400000" scaled="0"/>
            </a:gradFill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>
                      <a:lumMod val="48000"/>
                      <a:lumOff val="52000"/>
                    </a:srgbClr>
                  </a:gs>
                  <a:gs pos="45000">
                    <a:srgbClr val="FF7A00">
                      <a:lumMod val="52000"/>
                      <a:lumOff val="48000"/>
                    </a:srgbClr>
                  </a:gs>
                  <a:gs pos="70000">
                    <a:srgbClr val="FF0300">
                      <a:lumMod val="70000"/>
                      <a:lumOff val="30000"/>
                    </a:srgbClr>
                  </a:gs>
                  <a:gs pos="100000">
                    <a:srgbClr val="4D0808">
                      <a:lumMod val="65000"/>
                      <a:lumOff val="35000"/>
                    </a:srgbClr>
                  </a:gs>
                </a:gsLst>
                <a:lin ang="5400000" scaled="0"/>
              </a:gradFill>
            </c:spPr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1.8361106923490233E-5"/>
                  <c:y val="9.94800257144558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377751750103401E-3"/>
                  <c:y val="9.9480362114976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'Безоп-ть'!$B$2:$C$2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'Безоп-ть'!$B$3:$C$3</c:f>
              <c:numCache>
                <c:formatCode>#,##0.0</c:formatCode>
                <c:ptCount val="2"/>
                <c:pt idx="0">
                  <c:v>43760.6</c:v>
                </c:pt>
                <c:pt idx="1">
                  <c:v>7104.9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19931008"/>
        <c:axId val="219932544"/>
        <c:axId val="0"/>
      </c:bar3DChart>
      <c:catAx>
        <c:axId val="219931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9932544"/>
        <c:crosses val="autoZero"/>
        <c:auto val="1"/>
        <c:lblAlgn val="ctr"/>
        <c:lblOffset val="100"/>
        <c:noMultiLvlLbl val="0"/>
      </c:catAx>
      <c:valAx>
        <c:axId val="219932544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9931008"/>
        <c:crosses val="autoZero"/>
        <c:crossBetween val="between"/>
        <c:majorUnit val="5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F621F-1CC5-4D5C-8B19-90851F0C7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6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Горшенко Алена Олеговна</cp:lastModifiedBy>
  <cp:revision>167</cp:revision>
  <cp:lastPrinted>2014-08-14T10:30:00Z</cp:lastPrinted>
  <dcterms:created xsi:type="dcterms:W3CDTF">2017-04-17T06:35:00Z</dcterms:created>
  <dcterms:modified xsi:type="dcterms:W3CDTF">2019-04-19T06:09:00Z</dcterms:modified>
</cp:coreProperties>
</file>